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9C" w:rsidRPr="003A0401" w:rsidRDefault="0095389C" w:rsidP="0095389C">
      <w:pPr>
        <w:jc w:val="center"/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>SAINT JOHN’S ACADEMY</w:t>
      </w:r>
    </w:p>
    <w:p w:rsidR="0095389C" w:rsidRPr="003A0401" w:rsidRDefault="0016149C" w:rsidP="0095389C">
      <w:pPr>
        <w:jc w:val="center"/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>WINTER HOLIDAY HOMEWORK</w:t>
      </w:r>
      <w:r w:rsidR="0095389C" w:rsidRPr="003A0401">
        <w:rPr>
          <w:rFonts w:ascii="URWTypewriterTMed" w:hAnsi="URWTypewriterTMed"/>
        </w:rPr>
        <w:t xml:space="preserve"> (</w:t>
      </w:r>
      <w:r w:rsidR="00780E64" w:rsidRPr="003A0401">
        <w:rPr>
          <w:rFonts w:ascii="URWTypewriterTMed" w:hAnsi="URWTypewriterTMed"/>
        </w:rPr>
        <w:t>201</w:t>
      </w:r>
      <w:r w:rsidR="006C047B" w:rsidRPr="003A0401">
        <w:rPr>
          <w:rFonts w:ascii="URWTypewriterTMed" w:hAnsi="URWTypewriterTMed"/>
        </w:rPr>
        <w:t>4</w:t>
      </w:r>
      <w:r w:rsidR="00B83171">
        <w:rPr>
          <w:rFonts w:ascii="URWTypewriterTMed" w:hAnsi="URWTypewriterTMed"/>
        </w:rPr>
        <w:t xml:space="preserve"> </w:t>
      </w:r>
      <w:r w:rsidR="00780E64" w:rsidRPr="003A0401">
        <w:rPr>
          <w:rFonts w:ascii="URWTypewriterTMed" w:hAnsi="URWTypewriterTMed"/>
        </w:rPr>
        <w:t>-</w:t>
      </w:r>
      <w:r w:rsidR="00B83171">
        <w:rPr>
          <w:rFonts w:ascii="URWTypewriterTMed" w:hAnsi="URWTypewriterTMed"/>
        </w:rPr>
        <w:t xml:space="preserve"> </w:t>
      </w:r>
      <w:r w:rsidR="00780E64" w:rsidRPr="003A0401">
        <w:rPr>
          <w:rFonts w:ascii="URWTypewriterTMed" w:hAnsi="URWTypewriterTMed"/>
        </w:rPr>
        <w:t>201</w:t>
      </w:r>
      <w:r w:rsidR="006C047B" w:rsidRPr="003A0401">
        <w:rPr>
          <w:rFonts w:ascii="URWTypewriterTMed" w:hAnsi="URWTypewriterTMed"/>
        </w:rPr>
        <w:t>5</w:t>
      </w:r>
      <w:r w:rsidR="0095389C" w:rsidRPr="003A0401">
        <w:rPr>
          <w:rFonts w:ascii="URWTypewriterTMed" w:hAnsi="URWTypewriterTMed"/>
        </w:rPr>
        <w:t>)</w:t>
      </w:r>
    </w:p>
    <w:p w:rsidR="0095389C" w:rsidRPr="003A0401" w:rsidRDefault="00780E64" w:rsidP="0095389C">
      <w:pPr>
        <w:jc w:val="center"/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>CLASS V</w:t>
      </w:r>
      <w:r w:rsidR="00B06A47">
        <w:rPr>
          <w:rFonts w:ascii="URWTypewriterTMed" w:hAnsi="URWTypewriterTMed"/>
        </w:rPr>
        <w:t>I</w:t>
      </w:r>
      <w:r w:rsidR="00B846F6">
        <w:rPr>
          <w:rFonts w:ascii="URWTypewriterTMed" w:hAnsi="URWTypewriterTMed"/>
        </w:rPr>
        <w:t>I</w:t>
      </w:r>
      <w:r w:rsidRPr="003A0401">
        <w:rPr>
          <w:rFonts w:ascii="URWTypewriterTMed" w:hAnsi="URWTypewriterTMed"/>
        </w:rPr>
        <w:t>I</w:t>
      </w:r>
    </w:p>
    <w:p w:rsidR="00F8420E" w:rsidRPr="003A0401" w:rsidRDefault="00F8420E" w:rsidP="00A53E9F">
      <w:pPr>
        <w:ind w:left="1440" w:hanging="1440"/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>NOTE:-</w:t>
      </w:r>
      <w:r w:rsidR="002A1759" w:rsidRPr="003A0401">
        <w:rPr>
          <w:rFonts w:ascii="URWTypewriterTMed" w:hAnsi="URWTypewriterTMed"/>
        </w:rPr>
        <w:tab/>
      </w:r>
      <w:r w:rsidRPr="003A0401">
        <w:rPr>
          <w:rFonts w:ascii="URWTypewriterTMed" w:hAnsi="URWTypewriterTMed"/>
        </w:rPr>
        <w:t>Th</w:t>
      </w:r>
      <w:r w:rsidR="00C5362A">
        <w:rPr>
          <w:rFonts w:ascii="URWTypewriterTMed" w:hAnsi="URWTypewriterTMed"/>
        </w:rPr>
        <w:t>ese assignments are to be done o</w:t>
      </w:r>
      <w:r w:rsidRPr="003A0401">
        <w:rPr>
          <w:rFonts w:ascii="URWTypewriterTMed" w:hAnsi="URWTypewriterTMed"/>
        </w:rPr>
        <w:t xml:space="preserve">n </w:t>
      </w:r>
      <w:r w:rsidR="005F4229" w:rsidRPr="003A0401">
        <w:rPr>
          <w:rFonts w:ascii="URWTypewriterTMed" w:hAnsi="URWTypewriterTMed"/>
        </w:rPr>
        <w:t>separate answer sheets</w:t>
      </w:r>
      <w:r w:rsidR="00F96CF1" w:rsidRPr="003A0401">
        <w:rPr>
          <w:rFonts w:ascii="URWTypewriterTMed" w:hAnsi="URWTypewriterTMed"/>
        </w:rPr>
        <w:t xml:space="preserve"> and submitted </w:t>
      </w:r>
      <w:r w:rsidR="003F5287" w:rsidRPr="003A0401">
        <w:rPr>
          <w:rFonts w:ascii="URWTypewriterTMed" w:hAnsi="URWTypewriterTMed"/>
        </w:rPr>
        <w:t xml:space="preserve">to the subject teachers on the first day </w:t>
      </w:r>
      <w:r w:rsidR="00F96CF1" w:rsidRPr="003A0401">
        <w:rPr>
          <w:rFonts w:ascii="URWTypewriterTMed" w:hAnsi="URWTypewriterTMed"/>
        </w:rPr>
        <w:t>when the school reopens.</w:t>
      </w:r>
    </w:p>
    <w:p w:rsidR="005E07E7" w:rsidRPr="003A0401" w:rsidRDefault="005E07E7" w:rsidP="00A53E9F">
      <w:pPr>
        <w:ind w:left="1440" w:hanging="1440"/>
        <w:rPr>
          <w:rFonts w:ascii="URWTypewriterTMed" w:hAnsi="URWTypewriterTMed"/>
        </w:rPr>
      </w:pPr>
    </w:p>
    <w:p w:rsidR="0095389C" w:rsidRPr="003A0401" w:rsidRDefault="0095389C">
      <w:pPr>
        <w:rPr>
          <w:rFonts w:ascii="URWTypewriterTMed" w:hAnsi="URWTypewriterTMed"/>
          <w:u w:val="single"/>
        </w:rPr>
      </w:pPr>
      <w:r w:rsidRPr="003A0401">
        <w:rPr>
          <w:rFonts w:ascii="URWTypewriterTMed" w:hAnsi="URWTypewriterTMed"/>
          <w:b/>
          <w:u w:val="single"/>
        </w:rPr>
        <w:t>ENGLISH LANGUAGE</w:t>
      </w:r>
    </w:p>
    <w:p w:rsidR="00D13AFD" w:rsidRDefault="00312DDD" w:rsidP="0032101F">
      <w:pPr>
        <w:tabs>
          <w:tab w:val="left" w:pos="720"/>
        </w:tabs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  <w:t>Imagine you see someone throwing plastic bags</w:t>
      </w:r>
      <w:r w:rsidR="00320D0A">
        <w:rPr>
          <w:rFonts w:ascii="URWTypewriterTMed" w:hAnsi="URWTypewriterTMed"/>
        </w:rPr>
        <w:t xml:space="preserve">/ wrappers </w:t>
      </w:r>
      <w:r w:rsidR="00713455">
        <w:rPr>
          <w:rFonts w:ascii="URWTypewriterTMed" w:hAnsi="URWTypewriterTMed"/>
        </w:rPr>
        <w:t xml:space="preserve">in the park. You think the person should pick them up and throw them in the dustbin. How would you tell the person if the person who has littered is </w:t>
      </w:r>
    </w:p>
    <w:p w:rsidR="00713455" w:rsidRDefault="00713455" w:rsidP="0071345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Your best friend</w:t>
      </w:r>
    </w:p>
    <w:p w:rsidR="00713455" w:rsidRDefault="006077A8" w:rsidP="0071345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A senior citizen</w:t>
      </w:r>
    </w:p>
    <w:p w:rsidR="006077A8" w:rsidRDefault="006077A8" w:rsidP="0071345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Your family member [ father or mother ]</w:t>
      </w:r>
    </w:p>
    <w:p w:rsidR="00EB4987" w:rsidRDefault="00EB4987" w:rsidP="0071345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Your </w:t>
      </w:r>
      <w:r w:rsidR="00DE3602">
        <w:rPr>
          <w:rFonts w:ascii="URWTypewriterTMed" w:hAnsi="URWTypewriterTMed"/>
        </w:rPr>
        <w:t>brother/ sist</w:t>
      </w:r>
      <w:r>
        <w:rPr>
          <w:rFonts w:ascii="URWTypewriterTMed" w:hAnsi="URWTypewriterTMed"/>
        </w:rPr>
        <w:t>er.</w:t>
      </w:r>
    </w:p>
    <w:p w:rsidR="00670657" w:rsidRDefault="00670657" w:rsidP="00670657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>OR</w:t>
      </w:r>
    </w:p>
    <w:p w:rsidR="00670657" w:rsidRDefault="00670657" w:rsidP="00670657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Students have a tendency of using unfair means during examination. Write an article to be published in your school magazine to warn students regarding </w:t>
      </w:r>
      <w:r w:rsidR="00B3344B">
        <w:rPr>
          <w:rFonts w:ascii="URWTypewriterTMed" w:hAnsi="URWTypewriterTMed"/>
        </w:rPr>
        <w:t>the consequences of this bad habit. [ 150 words ]</w:t>
      </w:r>
    </w:p>
    <w:p w:rsidR="00B3344B" w:rsidRDefault="00B3344B" w:rsidP="00670657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>Hints: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Bad Means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Lack of self confidence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Against faith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No ethics and values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Makes one parasite to cheating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Makes one fraudulent</w:t>
      </w:r>
    </w:p>
    <w:p w:rsid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Spoils the students profile</w:t>
      </w:r>
    </w:p>
    <w:p w:rsidR="00B3344B" w:rsidRPr="00B3344B" w:rsidRDefault="00B3344B" w:rsidP="00B3344B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Ruins the career</w:t>
      </w:r>
    </w:p>
    <w:p w:rsidR="00DE3602" w:rsidRDefault="00DE3602" w:rsidP="00DE3602">
      <w:p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</w:r>
      <w:r w:rsidR="00DB6CA8">
        <w:rPr>
          <w:rFonts w:ascii="URWTypewriterTMed" w:hAnsi="URWTypewriterTMed"/>
        </w:rPr>
        <w:t>Make a project file on any one of the given topics:</w:t>
      </w:r>
    </w:p>
    <w:p w:rsidR="00DB6CA8" w:rsidRDefault="00DB6CA8" w:rsidP="00DB6CA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Fashion</w:t>
      </w:r>
    </w:p>
    <w:p w:rsidR="00DB6CA8" w:rsidRDefault="00DB6CA8" w:rsidP="00DB6CA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Environment</w:t>
      </w:r>
    </w:p>
    <w:p w:rsidR="00DB6CA8" w:rsidRDefault="00DB6CA8" w:rsidP="00DB6CA8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>The project must be presented very neatly with colourful borders, picture, photographs and drawings.</w:t>
      </w:r>
    </w:p>
    <w:p w:rsidR="00DB6CA8" w:rsidRDefault="00DB6CA8" w:rsidP="00DB6CA8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>It should be written in the following way:</w:t>
      </w:r>
    </w:p>
    <w:p w:rsidR="00DB6CA8" w:rsidRDefault="00DB6CA8" w:rsidP="00DB6CA8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Introduction</w:t>
      </w:r>
    </w:p>
    <w:p w:rsidR="00DB6CA8" w:rsidRDefault="00DB6CA8" w:rsidP="00DB6CA8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The changing ideas about the topic</w:t>
      </w:r>
    </w:p>
    <w:p w:rsidR="00DB6CA8" w:rsidRDefault="00DB6CA8" w:rsidP="00DB6CA8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Description of the various things </w:t>
      </w:r>
      <w:r w:rsidR="00A2438A">
        <w:rPr>
          <w:rFonts w:ascii="URWTypewriterTMed" w:hAnsi="URWTypewriterTMed"/>
        </w:rPr>
        <w:t>and issues related to your topic.</w:t>
      </w:r>
    </w:p>
    <w:p w:rsidR="00A2438A" w:rsidRDefault="00A2438A" w:rsidP="00E877CD">
      <w:pPr>
        <w:pStyle w:val="ListParagraph"/>
        <w:numPr>
          <w:ilvl w:val="0"/>
          <w:numId w:val="11"/>
        </w:numPr>
        <w:tabs>
          <w:tab w:val="left" w:pos="720"/>
        </w:tabs>
        <w:ind w:left="144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A report of your analysis </w:t>
      </w:r>
      <w:r w:rsidR="00BA4AB1">
        <w:rPr>
          <w:rFonts w:ascii="URWTypewriterTMed" w:hAnsi="URWTypewriterTMed"/>
        </w:rPr>
        <w:t xml:space="preserve">of what people feel about your topic </w:t>
      </w:r>
      <w:r w:rsidR="00E877CD">
        <w:rPr>
          <w:rFonts w:ascii="URWTypewriterTMed" w:hAnsi="URWTypewriterTMed"/>
        </w:rPr>
        <w:t xml:space="preserve">on the basis of your interview of </w:t>
      </w:r>
      <w:r w:rsidR="00E877CD">
        <w:rPr>
          <w:rFonts w:ascii="URWTypewriterTMed" w:hAnsi="URWTypewriterTMed"/>
          <w:b/>
        </w:rPr>
        <w:t>TWO</w:t>
      </w:r>
      <w:r w:rsidR="002D6D83">
        <w:rPr>
          <w:rFonts w:ascii="URWTypewriterTMed" w:hAnsi="URWTypewriterTMed"/>
        </w:rPr>
        <w:t xml:space="preserve"> people from different age groups (Attach a copy of your questionnaire along with this)</w:t>
      </w:r>
    </w:p>
    <w:p w:rsidR="004D23AD" w:rsidRDefault="004D23AD" w:rsidP="004D23AD">
      <w:pPr>
        <w:pStyle w:val="ListParagraph"/>
        <w:tabs>
          <w:tab w:val="left" w:pos="720"/>
        </w:tabs>
        <w:ind w:left="1440"/>
        <w:rPr>
          <w:rFonts w:ascii="URWTypewriterTMed" w:hAnsi="URWTypewriterTMed"/>
        </w:rPr>
      </w:pPr>
      <w:r>
        <w:rPr>
          <w:rFonts w:ascii="URWTypewriterTMed" w:hAnsi="URWTypewriterTMed"/>
        </w:rPr>
        <w:t>OR</w:t>
      </w:r>
    </w:p>
    <w:p w:rsidR="003F3AB4" w:rsidRDefault="004D23AD" w:rsidP="004D23AD">
      <w:p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ab/>
        <w:t xml:space="preserve">Write the review of any one English movie that you have seen and enjoyed. Your </w:t>
      </w:r>
    </w:p>
    <w:p w:rsidR="004D23AD" w:rsidRDefault="004D23AD" w:rsidP="00BB0F29">
      <w:pPr>
        <w:tabs>
          <w:tab w:val="left" w:pos="720"/>
        </w:tabs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work should be neat and clean. </w:t>
      </w:r>
      <w:r w:rsidR="003F3AB4">
        <w:rPr>
          <w:rFonts w:ascii="URWTypewriterTMed" w:hAnsi="URWTypewriterTMed"/>
        </w:rPr>
        <w:t xml:space="preserve">You can add pictures, </w:t>
      </w:r>
      <w:r w:rsidR="00336E86">
        <w:rPr>
          <w:rFonts w:ascii="URWTypewriterTMed" w:hAnsi="URWTypewriterTMed"/>
        </w:rPr>
        <w:t>photographs or drawings if you like. Each review should carry the following details about the film.</w:t>
      </w:r>
    </w:p>
    <w:p w:rsidR="003F3AB4" w:rsidRDefault="00E056E3" w:rsidP="0023625D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Its title</w:t>
      </w:r>
    </w:p>
    <w:p w:rsidR="00E056E3" w:rsidRDefault="00E056E3" w:rsidP="0023625D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The name of the director</w:t>
      </w:r>
    </w:p>
    <w:p w:rsidR="00495689" w:rsidRDefault="00495689" w:rsidP="0023625D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The names of the writers of the story and the dialog</w:t>
      </w:r>
      <w:r w:rsidR="001C4985">
        <w:rPr>
          <w:rFonts w:ascii="URWTypewriterTMed" w:hAnsi="URWTypewriterTMed"/>
        </w:rPr>
        <w:t>ue</w:t>
      </w:r>
    </w:p>
    <w:p w:rsidR="00495689" w:rsidRDefault="001E390D" w:rsidP="0023625D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What kind of a film it is whether it is a cartoon film, </w:t>
      </w:r>
      <w:r w:rsidR="00E849AC">
        <w:rPr>
          <w:rFonts w:ascii="URWTypewriterTMed" w:hAnsi="URWTypewriterTMed"/>
        </w:rPr>
        <w:t xml:space="preserve">an adventure story/ a comedy, </w:t>
      </w:r>
      <w:r w:rsidR="00F8227E">
        <w:rPr>
          <w:rFonts w:ascii="URWTypewriterTMed" w:hAnsi="URWTypewriterTMed"/>
        </w:rPr>
        <w:t xml:space="preserve">a tragedy, a historic </w:t>
      </w:r>
      <w:r w:rsidR="007C1CF6">
        <w:rPr>
          <w:rFonts w:ascii="URWTypewriterTMed" w:hAnsi="URWTypewriterTMed"/>
        </w:rPr>
        <w:t>drama.</w:t>
      </w:r>
    </w:p>
    <w:p w:rsidR="007C1CF6" w:rsidRDefault="007C1CF6" w:rsidP="0023625D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lastRenderedPageBreak/>
        <w:t xml:space="preserve">The best thing about the film </w:t>
      </w:r>
      <w:r w:rsidR="00DD5653">
        <w:rPr>
          <w:rFonts w:ascii="URWTypewriterTMed" w:hAnsi="URWTypewriterTMed"/>
        </w:rPr>
        <w:t>and the thing about it that you did not like.</w:t>
      </w:r>
    </w:p>
    <w:p w:rsidR="007B6C33" w:rsidRDefault="007B6C33" w:rsidP="007B6C33">
      <w:pPr>
        <w:pStyle w:val="ListParagraph"/>
        <w:tabs>
          <w:tab w:val="left" w:pos="720"/>
        </w:tabs>
        <w:ind w:left="1080"/>
        <w:rPr>
          <w:rFonts w:ascii="URWTypewriterTMed" w:hAnsi="URWTypewriterTMed"/>
        </w:rPr>
      </w:pPr>
      <w:r>
        <w:rPr>
          <w:rFonts w:ascii="URWTypewriterTMed" w:hAnsi="URWTypewriterTMed"/>
        </w:rPr>
        <w:t>For example:</w:t>
      </w:r>
    </w:p>
    <w:p w:rsidR="007B6C33" w:rsidRDefault="007B6C33" w:rsidP="007B6C3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Harry Potter and the Prisoner of Azkaban</w:t>
      </w:r>
    </w:p>
    <w:p w:rsidR="003A387D" w:rsidRDefault="003A387D" w:rsidP="007B6C3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The Karate Kid</w:t>
      </w:r>
    </w:p>
    <w:p w:rsidR="003A387D" w:rsidRPr="0023625D" w:rsidRDefault="003A387D" w:rsidP="007B6C3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URWTypewriterTMed" w:hAnsi="URWTypewriterTMed"/>
        </w:rPr>
      </w:pPr>
      <w:r>
        <w:rPr>
          <w:rFonts w:ascii="URWTypewriterTMed" w:hAnsi="URWTypewriterTMed"/>
        </w:rPr>
        <w:t>Charlie and the Chocolate factory</w:t>
      </w:r>
    </w:p>
    <w:p w:rsidR="00D13AFD" w:rsidRPr="003A0401" w:rsidRDefault="00D13AFD" w:rsidP="0032101F">
      <w:pPr>
        <w:tabs>
          <w:tab w:val="left" w:pos="720"/>
        </w:tabs>
        <w:ind w:left="720" w:hanging="720"/>
        <w:rPr>
          <w:rFonts w:ascii="URWTypewriterTMed" w:hAnsi="URWTypewriterTMed"/>
        </w:rPr>
      </w:pPr>
    </w:p>
    <w:p w:rsidR="00CC5CB6" w:rsidRPr="003A0401" w:rsidRDefault="0095389C" w:rsidP="000B132B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ENGLISH LITERATURE</w:t>
      </w:r>
    </w:p>
    <w:p w:rsidR="00D13AFD" w:rsidRDefault="00D13AFD" w:rsidP="00D13AFD">
      <w:pPr>
        <w:tabs>
          <w:tab w:val="left" w:pos="720"/>
        </w:tabs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  <w:t>Read a newspaper everyday and paste any 5 articles in your notebooks. Also mark 5 difficult words in each article and write their meanings.</w:t>
      </w:r>
    </w:p>
    <w:p w:rsidR="00D13AFD" w:rsidRDefault="00D13AFD" w:rsidP="00D13AFD">
      <w:pPr>
        <w:tabs>
          <w:tab w:val="left" w:pos="720"/>
        </w:tabs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  <w:t>Prepare a fact file on any two children who were rewarded by the President of India on 26</w:t>
      </w:r>
      <w:r w:rsidRPr="00D13AFD">
        <w:rPr>
          <w:rFonts w:ascii="URWTypewriterTMed" w:hAnsi="URWTypewriterTMed"/>
          <w:vertAlign w:val="superscript"/>
        </w:rPr>
        <w:t>th</w:t>
      </w:r>
      <w:r>
        <w:rPr>
          <w:rFonts w:ascii="URWTypewriterTMed" w:hAnsi="URWTypewriterTMed"/>
        </w:rPr>
        <w:t xml:space="preserve"> January this year for their heroic deeds.</w:t>
      </w:r>
    </w:p>
    <w:p w:rsidR="00307E2C" w:rsidRPr="003A0401" w:rsidRDefault="00307E2C" w:rsidP="000B132B">
      <w:pPr>
        <w:rPr>
          <w:rFonts w:ascii="URWTypewriterTMed" w:hAnsi="URWTypewriterTMed"/>
        </w:rPr>
      </w:pPr>
    </w:p>
    <w:p w:rsidR="00570EA5" w:rsidRPr="003A0401" w:rsidRDefault="00286E9F" w:rsidP="00570EA5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MATHEMATICS</w:t>
      </w:r>
    </w:p>
    <w:p w:rsidR="00AD199C" w:rsidRPr="0039608C" w:rsidRDefault="00AD199C" w:rsidP="00AD199C">
      <w:pPr>
        <w:rPr>
          <w:b/>
        </w:rPr>
      </w:pPr>
    </w:p>
    <w:p w:rsidR="00AD199C" w:rsidRPr="0020477C" w:rsidRDefault="00AD199C" w:rsidP="00AD199C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346075</wp:posOffset>
            </wp:positionV>
            <wp:extent cx="2914650" cy="1885950"/>
            <wp:effectExtent l="1905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Take a sheet of 15 cm x 12 cm and cut four squares of 3cm x 3cm from its all the four conrners.                                                                                                                      </w:t>
      </w:r>
    </w:p>
    <w:p w:rsidR="00AD199C" w:rsidRDefault="00AD199C" w:rsidP="00AD199C"/>
    <w:p w:rsidR="00AD199C" w:rsidRDefault="00AD199C" w:rsidP="00AD199C"/>
    <w:p w:rsidR="00AD199C" w:rsidRDefault="00AD199C" w:rsidP="00AD199C"/>
    <w:p w:rsidR="00AD199C" w:rsidRDefault="00AD199C" w:rsidP="00AD199C"/>
    <w:p w:rsidR="00AD199C" w:rsidRDefault="00AD199C" w:rsidP="00AD199C"/>
    <w:p w:rsidR="00AD199C" w:rsidRDefault="00AD199C" w:rsidP="00AD199C"/>
    <w:p w:rsidR="00551DAB" w:rsidRDefault="00551DAB" w:rsidP="00AD199C">
      <w:pPr>
        <w:ind w:left="720" w:hanging="360"/>
        <w:rPr>
          <w:sz w:val="28"/>
          <w:szCs w:val="28"/>
        </w:rPr>
      </w:pPr>
    </w:p>
    <w:p w:rsidR="00551DAB" w:rsidRDefault="00551DAB" w:rsidP="00AD199C">
      <w:pPr>
        <w:ind w:left="720" w:hanging="360"/>
        <w:rPr>
          <w:sz w:val="28"/>
          <w:szCs w:val="28"/>
        </w:rPr>
      </w:pPr>
    </w:p>
    <w:p w:rsidR="00551DAB" w:rsidRDefault="00551DAB" w:rsidP="00AD199C">
      <w:pPr>
        <w:ind w:left="720" w:hanging="360"/>
        <w:rPr>
          <w:sz w:val="28"/>
          <w:szCs w:val="28"/>
        </w:rPr>
      </w:pPr>
    </w:p>
    <w:p w:rsidR="00551DAB" w:rsidRDefault="00551DAB" w:rsidP="00AD199C">
      <w:pPr>
        <w:ind w:left="720" w:hanging="360"/>
        <w:rPr>
          <w:sz w:val="28"/>
          <w:szCs w:val="28"/>
        </w:rPr>
      </w:pPr>
    </w:p>
    <w:p w:rsidR="00AD199C" w:rsidRPr="0020477C" w:rsidRDefault="00AD199C" w:rsidP="00AD199C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Now fold it as shown in the following fig.</w:t>
      </w:r>
    </w:p>
    <w:p w:rsidR="00AD199C" w:rsidRDefault="00AD199C" w:rsidP="00AD199C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4445</wp:posOffset>
            </wp:positionV>
            <wp:extent cx="2819400" cy="1733550"/>
            <wp:effectExtent l="19050" t="0" r="0" b="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99C" w:rsidRDefault="00AD199C" w:rsidP="00AD199C"/>
    <w:p w:rsidR="00AD199C" w:rsidRDefault="00AD199C" w:rsidP="00AD199C"/>
    <w:p w:rsidR="00AD199C" w:rsidRDefault="00AD199C" w:rsidP="00AD199C"/>
    <w:p w:rsidR="00AD199C" w:rsidRDefault="00AD199C" w:rsidP="00AD199C"/>
    <w:p w:rsidR="00551DAB" w:rsidRDefault="00551DAB" w:rsidP="00AD199C"/>
    <w:p w:rsidR="00551DAB" w:rsidRDefault="00551DAB" w:rsidP="00AD199C"/>
    <w:p w:rsidR="00551DAB" w:rsidRDefault="00551DAB" w:rsidP="00AD199C"/>
    <w:p w:rsidR="00551DAB" w:rsidRDefault="00551DAB" w:rsidP="00AD199C"/>
    <w:p w:rsidR="00551DAB" w:rsidRDefault="00551DAB" w:rsidP="00AD199C"/>
    <w:p w:rsidR="00AD199C" w:rsidRDefault="00AD199C" w:rsidP="00AD199C"/>
    <w:p w:rsidR="00AD199C" w:rsidRPr="005A4B75" w:rsidRDefault="00AD199C" w:rsidP="00AD19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Now your cuboid is ready. </w:t>
      </w:r>
      <w:r w:rsidRPr="004A7221">
        <w:rPr>
          <w:b/>
          <w:i/>
          <w:sz w:val="28"/>
          <w:szCs w:val="28"/>
          <w:u w:val="single"/>
        </w:rPr>
        <w:t>Measure it all the dimensions and calculate its total surface area, volume and lateral surface area.</w:t>
      </w:r>
    </w:p>
    <w:p w:rsidR="00AD199C" w:rsidRDefault="00AD199C" w:rsidP="00AD199C"/>
    <w:p w:rsidR="00AD199C" w:rsidRDefault="00AD199C" w:rsidP="00AD199C">
      <w:pPr>
        <w:rPr>
          <w:sz w:val="28"/>
          <w:szCs w:val="28"/>
        </w:rPr>
      </w:pPr>
    </w:p>
    <w:p w:rsidR="00AD199C" w:rsidRDefault="00551DAB" w:rsidP="00AD19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589280</wp:posOffset>
            </wp:positionV>
            <wp:extent cx="2428875" cy="9048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589280</wp:posOffset>
            </wp:positionV>
            <wp:extent cx="2600325" cy="9048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99C">
        <w:rPr>
          <w:sz w:val="28"/>
          <w:szCs w:val="28"/>
        </w:rPr>
        <w:t xml:space="preserve">2. Sonu went to a grocer’s shop he purchased some articles. Details of their prices are given in the table, </w:t>
      </w:r>
      <w:r w:rsidR="00AD199C" w:rsidRPr="004E3ADF">
        <w:rPr>
          <w:b/>
          <w:i/>
          <w:sz w:val="28"/>
          <w:szCs w:val="28"/>
          <w:u w:val="single"/>
        </w:rPr>
        <w:t>using the following formulae calculate the total amount what Sonu paid to the shopkeeper against these articles</w:t>
      </w:r>
      <w:r w:rsidR="00AD199C">
        <w:rPr>
          <w:sz w:val="28"/>
          <w:szCs w:val="28"/>
        </w:rPr>
        <w:t xml:space="preserve">:                                                                     </w:t>
      </w:r>
    </w:p>
    <w:p w:rsidR="00AD199C" w:rsidRDefault="00AD199C" w:rsidP="00AD199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D199C" w:rsidRPr="00873ADF" w:rsidRDefault="00AD199C" w:rsidP="00AD199C">
      <w:pPr>
        <w:rPr>
          <w:sz w:val="32"/>
          <w:szCs w:val="32"/>
        </w:rPr>
      </w:pPr>
      <w:r>
        <w:rPr>
          <w:sz w:val="28"/>
          <w:szCs w:val="28"/>
        </w:rPr>
        <w:t xml:space="preserve">            Sale Tax. =  C.P.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S.Tax%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  ;          </w:t>
      </w:r>
      <w:r>
        <w:rPr>
          <w:rFonts w:eastAsiaTheme="minorEastAsia"/>
          <w:sz w:val="28"/>
          <w:szCs w:val="28"/>
        </w:rPr>
        <w:t xml:space="preserve">Discount = C.P. 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discount%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</w:p>
    <w:p w:rsidR="00AD199C" w:rsidRDefault="00AD199C" w:rsidP="00AD199C">
      <w:pPr>
        <w:rPr>
          <w:sz w:val="28"/>
          <w:szCs w:val="28"/>
        </w:rPr>
      </w:pPr>
    </w:p>
    <w:p w:rsidR="00AD199C" w:rsidRDefault="00AD199C" w:rsidP="00AD199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-2540</wp:posOffset>
            </wp:positionV>
            <wp:extent cx="6553200" cy="115252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99C" w:rsidRPr="00842C15" w:rsidRDefault="00AD199C" w:rsidP="00AD199C">
      <w:pPr>
        <w:pStyle w:val="NoSpacing"/>
        <w:rPr>
          <w:sz w:val="28"/>
          <w:szCs w:val="28"/>
        </w:rPr>
      </w:pPr>
      <w:r>
        <w:t xml:space="preserve">      </w:t>
      </w:r>
      <w:r w:rsidRPr="00842C15">
        <w:rPr>
          <w:sz w:val="28"/>
          <w:szCs w:val="28"/>
        </w:rPr>
        <w:t xml:space="preserve">Amount paid by the customer = [( C.P. + Sale Tax.) </w:t>
      </w:r>
      <w:r w:rsidRPr="00842C15">
        <w:rPr>
          <w:rFonts w:cstheme="minorHAnsi"/>
          <w:sz w:val="28"/>
          <w:szCs w:val="28"/>
        </w:rPr>
        <w:t>–</w:t>
      </w:r>
      <w:r w:rsidRPr="00842C15">
        <w:rPr>
          <w:sz w:val="28"/>
          <w:szCs w:val="28"/>
        </w:rPr>
        <w:t xml:space="preserve"> Discount ] X Quantity </w:t>
      </w:r>
    </w:p>
    <w:p w:rsidR="00AD199C" w:rsidRDefault="00AD199C" w:rsidP="00AD199C">
      <w:pPr>
        <w:pStyle w:val="NoSpacing"/>
      </w:pPr>
      <w:r w:rsidRPr="00842C15">
        <w:rPr>
          <w:sz w:val="28"/>
          <w:szCs w:val="28"/>
        </w:rPr>
        <w:t xml:space="preserve">             for each article</w:t>
      </w:r>
    </w:p>
    <w:p w:rsidR="00AD199C" w:rsidRDefault="00AD199C" w:rsidP="00AD199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199C" w:rsidRPr="00842C15" w:rsidRDefault="00AD199C" w:rsidP="00AD199C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2268"/>
        <w:gridCol w:w="1530"/>
        <w:gridCol w:w="1350"/>
        <w:gridCol w:w="1444"/>
        <w:gridCol w:w="1436"/>
        <w:gridCol w:w="2160"/>
      </w:tblGrid>
      <w:tr w:rsidR="00AD199C" w:rsidTr="00E33F05">
        <w:trPr>
          <w:trHeight w:val="575"/>
        </w:trPr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Articles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Cost Price</w:t>
            </w:r>
          </w:p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C.P.   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Sale Tax</w:t>
            </w:r>
          </w:p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S.T.% 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Discount</w:t>
            </w:r>
          </w:p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Dis%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ind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Quantity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Net Price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Soap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C4035">
              <w:rPr>
                <w:sz w:val="28"/>
                <w:szCs w:val="28"/>
              </w:rPr>
              <w:t>77.60 Rs.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Biscuit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……………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Shampoo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160.0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…………..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Toothpaste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45.0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---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…………..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Hair Oil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75.0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……………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Body lotion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120.0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 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……………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Room-freshner</w:t>
            </w: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180.0 Rs</w:t>
            </w: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5%</w:t>
            </w: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</w:t>
            </w: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…………..</w:t>
            </w:r>
          </w:p>
        </w:tc>
      </w:tr>
      <w:tr w:rsidR="00AD199C" w:rsidTr="00E33F05">
        <w:tc>
          <w:tcPr>
            <w:tcW w:w="226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D199C" w:rsidRDefault="00AD199C" w:rsidP="00E33F05">
            <w:pPr>
              <w:tabs>
                <w:tab w:val="left" w:pos="8760"/>
              </w:tabs>
              <w:ind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= ………………</w:t>
            </w:r>
          </w:p>
        </w:tc>
      </w:tr>
    </w:tbl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Example:    i.  Sale Tax. =  C.P.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S.Tax%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= 20 x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100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w:r>
        <w:rPr>
          <w:rFonts w:eastAsiaTheme="minorEastAsia"/>
          <w:sz w:val="28"/>
          <w:szCs w:val="28"/>
        </w:rPr>
        <w:t>0.40 Rs</w:t>
      </w:r>
    </w:p>
    <w:p w:rsidR="00AD199C" w:rsidRDefault="00AD199C" w:rsidP="00AD199C">
      <w:pPr>
        <w:tabs>
          <w:tab w:val="left" w:pos="876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ii. Discount = C.P. 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discount%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= 20 x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100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w:r>
        <w:rPr>
          <w:rFonts w:eastAsiaTheme="minorEastAsia"/>
          <w:sz w:val="28"/>
          <w:szCs w:val="28"/>
        </w:rPr>
        <w:t>1.00 Rs</w:t>
      </w:r>
    </w:p>
    <w:p w:rsidR="00AD199C" w:rsidRDefault="00AD199C" w:rsidP="00AD199C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</w:p>
    <w:p w:rsidR="00706610" w:rsidRDefault="00AD199C" w:rsidP="00AD199C">
      <w:pPr>
        <w:pStyle w:val="NoSpacing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iii. </w:t>
      </w:r>
      <w:r w:rsidRPr="00842C15">
        <w:rPr>
          <w:sz w:val="28"/>
          <w:szCs w:val="28"/>
        </w:rPr>
        <w:t xml:space="preserve">Amount paid by the customer = [( C.P. + Sale Tax.) </w:t>
      </w:r>
      <w:r w:rsidRPr="00842C15">
        <w:rPr>
          <w:rFonts w:cstheme="minorHAnsi"/>
          <w:sz w:val="28"/>
          <w:szCs w:val="28"/>
        </w:rPr>
        <w:t>–</w:t>
      </w:r>
      <w:r w:rsidRPr="00842C15">
        <w:rPr>
          <w:sz w:val="28"/>
          <w:szCs w:val="28"/>
        </w:rPr>
        <w:t xml:space="preserve"> Discount ] X Quantity             </w:t>
      </w:r>
      <w:r>
        <w:rPr>
          <w:sz w:val="28"/>
          <w:szCs w:val="28"/>
        </w:rPr>
        <w:t xml:space="preserve">                  </w:t>
      </w:r>
      <w:r w:rsidR="00706610">
        <w:rPr>
          <w:sz w:val="28"/>
          <w:szCs w:val="28"/>
        </w:rPr>
        <w:t xml:space="preserve"> </w:t>
      </w:r>
    </w:p>
    <w:p w:rsidR="00AD199C" w:rsidRDefault="00706610" w:rsidP="00AD199C">
      <w:pPr>
        <w:pStyle w:val="NoSpacing"/>
      </w:pPr>
      <w:r>
        <w:rPr>
          <w:sz w:val="28"/>
          <w:szCs w:val="28"/>
        </w:rPr>
        <w:t xml:space="preserve">                 </w:t>
      </w:r>
      <w:r w:rsidR="00AD199C">
        <w:rPr>
          <w:sz w:val="28"/>
          <w:szCs w:val="28"/>
        </w:rPr>
        <w:t>for soap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= [( 20.0 + 0.40) </w:t>
      </w:r>
      <w:r>
        <w:rPr>
          <w:rFonts w:cstheme="minorHAnsi"/>
          <w:sz w:val="28"/>
          <w:szCs w:val="28"/>
        </w:rPr>
        <w:t>–</w:t>
      </w:r>
      <w:r>
        <w:rPr>
          <w:sz w:val="28"/>
          <w:szCs w:val="28"/>
        </w:rPr>
        <w:t xml:space="preserve"> 1.00] x  4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= [ 19.40 ] x 4</w:t>
      </w:r>
    </w:p>
    <w:p w:rsidR="00AD199C" w:rsidRPr="008C4035" w:rsidRDefault="00AD199C" w:rsidP="00AD199C">
      <w:pPr>
        <w:pStyle w:val="NoSpacing"/>
        <w:rPr>
          <w:sz w:val="28"/>
          <w:szCs w:val="28"/>
        </w:rPr>
      </w:pPr>
      <w:r w:rsidRPr="008C4035">
        <w:rPr>
          <w:sz w:val="28"/>
          <w:szCs w:val="28"/>
        </w:rPr>
        <w:t xml:space="preserve">                 Amount paid by the customer   = 77.60 Rs.</w:t>
      </w:r>
    </w:p>
    <w:p w:rsidR="00AD199C" w:rsidRDefault="00AD199C" w:rsidP="00AD199C">
      <w:pPr>
        <w:pStyle w:val="NoSpacing"/>
      </w:pPr>
      <w:r>
        <w:t xml:space="preserve">        </w:t>
      </w:r>
      <w:r w:rsidRPr="00842C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for soap</w:t>
      </w:r>
    </w:p>
    <w:p w:rsidR="00AD199C" w:rsidRDefault="00AD199C" w:rsidP="00AD199C">
      <w:pPr>
        <w:pStyle w:val="NoSpacing"/>
      </w:pPr>
    </w:p>
    <w:p w:rsidR="00AD199C" w:rsidRDefault="00AD199C" w:rsidP="00AD19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Draw an equilateral triangle of side 5cm and cut it out, now make 5 more triangles of same size and cut them out. Write A, B and C at the three corners of these triangles.     </w:t>
      </w:r>
    </w:p>
    <w:p w:rsidR="00AD199C" w:rsidRDefault="00AD199C" w:rsidP="00AD199C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2257426</wp:posOffset>
            </wp:positionH>
            <wp:positionV relativeFrom="paragraph">
              <wp:posOffset>118745</wp:posOffset>
            </wp:positionV>
            <wp:extent cx="1085850" cy="1046716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99C" w:rsidRDefault="00AD199C" w:rsidP="00AD199C">
      <w:pPr>
        <w:pStyle w:val="NoSpacing"/>
        <w:rPr>
          <w:sz w:val="28"/>
          <w:szCs w:val="28"/>
        </w:rPr>
      </w:pPr>
    </w:p>
    <w:p w:rsidR="00AD199C" w:rsidRDefault="00AD199C" w:rsidP="00AD199C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</w:p>
    <w:p w:rsidR="00AD199C" w:rsidRDefault="00AD199C" w:rsidP="00AD199C">
      <w:pPr>
        <w:pStyle w:val="NoSpacing"/>
        <w:rPr>
          <w:sz w:val="28"/>
          <w:szCs w:val="28"/>
        </w:rPr>
      </w:pPr>
    </w:p>
    <w:p w:rsidR="00AD199C" w:rsidRDefault="00AD199C" w:rsidP="00AD199C">
      <w:pPr>
        <w:pStyle w:val="NoSpacing"/>
        <w:rPr>
          <w:sz w:val="28"/>
          <w:szCs w:val="28"/>
        </w:rPr>
      </w:pPr>
    </w:p>
    <w:p w:rsidR="00AD199C" w:rsidRPr="0014761A" w:rsidRDefault="00EE592C" w:rsidP="00AD199C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275590</wp:posOffset>
            </wp:positionV>
            <wp:extent cx="1196975" cy="1752600"/>
            <wp:effectExtent l="19050" t="0" r="3175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99C">
        <w:rPr>
          <w:sz w:val="28"/>
          <w:szCs w:val="28"/>
        </w:rPr>
        <w:t xml:space="preserve">Now place them side by side joining all the corners written A at the same point as shown in the fig. 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Pr="00AC7E1D" w:rsidRDefault="00AD199C" w:rsidP="00AD199C">
      <w:pPr>
        <w:tabs>
          <w:tab w:val="left" w:pos="87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After joining all the six triangles </w:t>
      </w:r>
      <w:r w:rsidRPr="00AC7E1D">
        <w:rPr>
          <w:b/>
          <w:i/>
          <w:sz w:val="28"/>
          <w:szCs w:val="28"/>
          <w:u w:val="single"/>
        </w:rPr>
        <w:t>identify the polygon made by you and name it.</w:t>
      </w:r>
    </w:p>
    <w:p w:rsidR="00AD199C" w:rsidRDefault="00AD199C" w:rsidP="00AD199C">
      <w:pPr>
        <w:tabs>
          <w:tab w:val="left" w:pos="8760"/>
        </w:tabs>
        <w:rPr>
          <w:b/>
          <w:i/>
          <w:sz w:val="28"/>
          <w:szCs w:val="28"/>
          <w:u w:val="single"/>
        </w:rPr>
      </w:pPr>
    </w:p>
    <w:p w:rsidR="00AD199C" w:rsidRDefault="00AD199C" w:rsidP="00AD199C">
      <w:pPr>
        <w:tabs>
          <w:tab w:val="left" w:pos="8760"/>
        </w:tabs>
        <w:rPr>
          <w:b/>
          <w:i/>
          <w:sz w:val="28"/>
          <w:szCs w:val="28"/>
          <w:u w:val="single"/>
        </w:rPr>
      </w:pP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  <w:r w:rsidRPr="00AC7E1D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386715</wp:posOffset>
            </wp:positionV>
            <wp:extent cx="3419475" cy="666750"/>
            <wp:effectExtent l="19050" t="0" r="9525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E1D">
        <w:rPr>
          <w:b/>
          <w:i/>
          <w:sz w:val="28"/>
          <w:szCs w:val="28"/>
          <w:u w:val="single"/>
        </w:rPr>
        <w:t xml:space="preserve">Now measure the angles </w:t>
      </w:r>
      <w:r w:rsidRPr="00AC7E1D">
        <w:rPr>
          <w:rFonts w:ascii="Cambria Math" w:hAnsi="Cambria Math" w:cs="Cambria Math"/>
          <w:b/>
          <w:i/>
          <w:sz w:val="28"/>
          <w:szCs w:val="28"/>
          <w:u w:val="single"/>
        </w:rPr>
        <w:t>∠</w:t>
      </w:r>
      <w:r w:rsidRPr="00AC7E1D">
        <w:rPr>
          <w:b/>
          <w:i/>
          <w:sz w:val="28"/>
          <w:szCs w:val="28"/>
          <w:u w:val="single"/>
        </w:rPr>
        <w:t xml:space="preserve"> B and </w:t>
      </w:r>
      <w:r w:rsidRPr="00AC7E1D">
        <w:rPr>
          <w:rFonts w:ascii="Cambria Math" w:hAnsi="Cambria Math" w:cs="Cambria Math"/>
          <w:b/>
          <w:i/>
          <w:sz w:val="28"/>
          <w:szCs w:val="28"/>
          <w:u w:val="single"/>
        </w:rPr>
        <w:t>∠</w:t>
      </w:r>
      <w:r w:rsidRPr="00AC7E1D">
        <w:rPr>
          <w:b/>
          <w:i/>
          <w:sz w:val="28"/>
          <w:szCs w:val="28"/>
          <w:u w:val="single"/>
        </w:rPr>
        <w:t xml:space="preserve"> C  and measure ( </w:t>
      </w:r>
      <w:r w:rsidRPr="00AC7E1D">
        <w:rPr>
          <w:rFonts w:ascii="Cambria Math" w:hAnsi="Cambria Math" w:cs="Cambria Math"/>
          <w:b/>
          <w:i/>
          <w:sz w:val="28"/>
          <w:szCs w:val="28"/>
          <w:u w:val="single"/>
        </w:rPr>
        <w:t>∠</w:t>
      </w:r>
      <w:r w:rsidRPr="00AC7E1D">
        <w:rPr>
          <w:b/>
          <w:i/>
          <w:sz w:val="28"/>
          <w:szCs w:val="28"/>
          <w:u w:val="single"/>
        </w:rPr>
        <w:t xml:space="preserve"> B + </w:t>
      </w:r>
      <w:r w:rsidRPr="00AC7E1D">
        <w:rPr>
          <w:rFonts w:ascii="Cambria Math" w:hAnsi="Cambria Math" w:cs="Cambria Math"/>
          <w:b/>
          <w:i/>
          <w:sz w:val="28"/>
          <w:szCs w:val="28"/>
          <w:u w:val="single"/>
        </w:rPr>
        <w:t>∠</w:t>
      </w:r>
      <w:r w:rsidRPr="00AC7E1D">
        <w:rPr>
          <w:b/>
          <w:i/>
          <w:sz w:val="28"/>
          <w:szCs w:val="28"/>
          <w:u w:val="single"/>
        </w:rPr>
        <w:t xml:space="preserve"> C).</w:t>
      </w:r>
      <w:r>
        <w:rPr>
          <w:sz w:val="28"/>
          <w:szCs w:val="28"/>
        </w:rPr>
        <w:t xml:space="preserve"> Now verify this measurement by using formula: 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Pr="00990BEF" w:rsidRDefault="00AD199C" w:rsidP="00AD199C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Each interior angle = (2n </w:t>
      </w:r>
      <w:r>
        <w:rPr>
          <w:rFonts w:cstheme="minorHAnsi"/>
          <w:sz w:val="28"/>
          <w:szCs w:val="28"/>
        </w:rPr>
        <w:t>–</w:t>
      </w:r>
      <w:r>
        <w:rPr>
          <w:sz w:val="28"/>
          <w:szCs w:val="28"/>
        </w:rPr>
        <w:t xml:space="preserve"> 4) x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AD199C" w:rsidRPr="0097733C" w:rsidRDefault="00AD199C" w:rsidP="00AD199C">
      <w:pPr>
        <w:tabs>
          <w:tab w:val="left" w:pos="8760"/>
        </w:tabs>
        <w:rPr>
          <w:b/>
          <w:sz w:val="28"/>
          <w:szCs w:val="28"/>
        </w:rPr>
      </w:pPr>
      <w:r>
        <w:rPr>
          <w:sz w:val="28"/>
          <w:szCs w:val="28"/>
        </w:rPr>
        <w:t>4. Make a list of different objects/bodies around you which are of the following shapes:</w:t>
      </w:r>
    </w:p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7578"/>
      </w:tblGrid>
      <w:tr w:rsidR="00AD199C" w:rsidTr="00E33F05">
        <w:tc>
          <w:tcPr>
            <w:tcW w:w="271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of the body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Name of the bodies (at least four)</w:t>
            </w:r>
          </w:p>
        </w:tc>
      </w:tr>
      <w:tr w:rsidR="00AD199C" w:rsidTr="00E33F05">
        <w:tc>
          <w:tcPr>
            <w:tcW w:w="2718" w:type="dxa"/>
          </w:tcPr>
          <w:p w:rsidR="00AD199C" w:rsidRPr="00FD41D3" w:rsidRDefault="00014544" w:rsidP="00AD199C">
            <w:pPr>
              <w:pStyle w:val="ListParagraph"/>
              <w:numPr>
                <w:ilvl w:val="0"/>
                <w:numId w:val="14"/>
              </w:numPr>
              <w:tabs>
                <w:tab w:val="left" w:pos="8760"/>
              </w:tabs>
              <w:spacing w:after="0" w:line="240" w:lineRule="auto"/>
              <w:ind w:left="270" w:hanging="270"/>
              <w:rPr>
                <w:sz w:val="28"/>
                <w:szCs w:val="28"/>
              </w:rPr>
            </w:pPr>
            <w:r w:rsidRPr="0001454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pt;margin-top:1.85pt;width:513pt;height:0;z-index:251666432;mso-position-horizontal-relative:text;mso-position-vertical-relative:text" o:connectortype="straight"/>
              </w:pict>
            </w:r>
            <w:r w:rsidR="00AD199C">
              <w:rPr>
                <w:sz w:val="28"/>
                <w:szCs w:val="28"/>
              </w:rPr>
              <w:t>Rectangular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Pr="00FD41D3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 w:rsidRPr="00FD41D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Cuboidal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Pr="00FD41D3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 w:rsidRPr="00FD41D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Cubical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Conical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5.Cylindrical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Circular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  <w:tr w:rsidR="00AD199C" w:rsidTr="00E33F05">
        <w:tc>
          <w:tcPr>
            <w:tcW w:w="271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Spherical shape</w:t>
            </w:r>
          </w:p>
        </w:tc>
        <w:tc>
          <w:tcPr>
            <w:tcW w:w="7578" w:type="dxa"/>
          </w:tcPr>
          <w:p w:rsidR="00AD199C" w:rsidRDefault="00AD199C" w:rsidP="00E33F05">
            <w:pPr>
              <w:tabs>
                <w:tab w:val="left" w:pos="8760"/>
              </w:tabs>
              <w:rPr>
                <w:sz w:val="28"/>
                <w:szCs w:val="28"/>
              </w:rPr>
            </w:pPr>
          </w:p>
        </w:tc>
      </w:tr>
    </w:tbl>
    <w:p w:rsidR="00AD199C" w:rsidRDefault="00AD199C" w:rsidP="00AD199C">
      <w:pPr>
        <w:tabs>
          <w:tab w:val="left" w:pos="8760"/>
        </w:tabs>
        <w:rPr>
          <w:sz w:val="28"/>
          <w:szCs w:val="28"/>
        </w:rPr>
      </w:pPr>
    </w:p>
    <w:p w:rsidR="003842FD" w:rsidRPr="003A0401" w:rsidRDefault="003842FD" w:rsidP="007D4D55">
      <w:pPr>
        <w:ind w:left="720" w:hanging="720"/>
        <w:rPr>
          <w:rFonts w:ascii="URWTypewriterTMed" w:hAnsi="URWTypewriterTMed"/>
        </w:rPr>
      </w:pPr>
    </w:p>
    <w:p w:rsidR="00E86425" w:rsidRPr="003A0401" w:rsidRDefault="00E86425" w:rsidP="00E86425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PHYSICS</w:t>
      </w:r>
    </w:p>
    <w:p w:rsidR="00AC2EFD" w:rsidRDefault="00A035E0" w:rsidP="003D3766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</w:r>
      <w:r w:rsidR="00DF33CB">
        <w:rPr>
          <w:rFonts w:ascii="URWTypewriterTMed" w:hAnsi="URWTypewriterTMed"/>
        </w:rPr>
        <w:t>Project:-</w:t>
      </w:r>
    </w:p>
    <w:p w:rsidR="00DF33CB" w:rsidRDefault="00DF33CB" w:rsidP="00D45B62">
      <w:pPr>
        <w:ind w:left="720"/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Make your own improvised manometer as given on page no. 75 of your text book </w:t>
      </w:r>
      <w:r w:rsidR="00C83BD0">
        <w:rPr>
          <w:rFonts w:ascii="URWTypewriterTMed" w:hAnsi="URWTypewriterTMed"/>
        </w:rPr>
        <w:t>“New Oxford Modern Science Physics Book 8”.</w:t>
      </w:r>
    </w:p>
    <w:p w:rsidR="00DF33CB" w:rsidRDefault="00A035E0" w:rsidP="003D3766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</w:r>
      <w:r w:rsidR="00D75103">
        <w:rPr>
          <w:rFonts w:ascii="URWTypewriterTMed" w:hAnsi="URWTypewriterTMed"/>
        </w:rPr>
        <w:t>a</w:t>
      </w:r>
      <w:r>
        <w:rPr>
          <w:rFonts w:ascii="URWTypewriterTMed" w:hAnsi="URWTypewriterTMed"/>
        </w:rPr>
        <w:t>)</w:t>
      </w:r>
      <w:r>
        <w:rPr>
          <w:rFonts w:ascii="URWTypewriterTMed" w:hAnsi="URWTypewriterTMed"/>
        </w:rPr>
        <w:tab/>
        <w:t>What characteristics should a vess</w:t>
      </w:r>
      <w:r w:rsidR="000E4A78">
        <w:rPr>
          <w:rFonts w:ascii="URWTypewriterTMed" w:hAnsi="URWTypewriterTMed"/>
        </w:rPr>
        <w:t>el being used for cooking have?</w:t>
      </w:r>
    </w:p>
    <w:p w:rsidR="00A144BF" w:rsidRDefault="00D75103" w:rsidP="003D3766">
      <w:pPr>
        <w:rPr>
          <w:rFonts w:ascii="URWTypewriterTMed" w:hAnsi="URWTypewriterTMed"/>
        </w:rPr>
      </w:pPr>
      <w:r>
        <w:rPr>
          <w:rFonts w:ascii="URWTypewriterTMed" w:hAnsi="URWTypewriterTMed"/>
        </w:rPr>
        <w:tab/>
        <w:t>b)</w:t>
      </w:r>
      <w:r>
        <w:rPr>
          <w:rFonts w:ascii="URWTypewriterTMed" w:hAnsi="URWTypewriterTMed"/>
        </w:rPr>
        <w:tab/>
      </w:r>
      <w:r w:rsidR="00A144BF">
        <w:rPr>
          <w:rFonts w:ascii="URWTypewriterTMed" w:hAnsi="URWTypewriterTMed"/>
        </w:rPr>
        <w:t>Draw a graph (Temperature Vs Time) to show the change of states for ice at -</w:t>
      </w:r>
    </w:p>
    <w:p w:rsidR="00D75103" w:rsidRDefault="00A144BF" w:rsidP="00A144BF">
      <w:pPr>
        <w:ind w:left="720" w:firstLine="720"/>
        <w:rPr>
          <w:rFonts w:ascii="URWTypewriterTMed" w:hAnsi="URWTypewriterTMed"/>
        </w:rPr>
      </w:pPr>
      <w:r>
        <w:rPr>
          <w:rFonts w:ascii="URWTypewriterTMed" w:hAnsi="URWTypewriterTMed"/>
        </w:rPr>
        <w:t>5</w:t>
      </w:r>
      <w:r w:rsidRPr="00A144BF">
        <w:rPr>
          <w:rFonts w:ascii="URWTypewriterTMed" w:hAnsi="URWTypewriterTMed"/>
          <w:vertAlign w:val="superscript"/>
        </w:rPr>
        <w:t>O</w:t>
      </w:r>
      <w:r>
        <w:rPr>
          <w:rFonts w:ascii="URWTypewriterTMed" w:hAnsi="URWTypewriterTMed"/>
        </w:rPr>
        <w:t>C to steam at 110</w:t>
      </w:r>
      <w:r w:rsidRPr="00A144BF">
        <w:rPr>
          <w:rFonts w:ascii="URWTypewriterTMed" w:hAnsi="URWTypewriterTMed"/>
          <w:vertAlign w:val="superscript"/>
        </w:rPr>
        <w:t>O</w:t>
      </w:r>
      <w:r>
        <w:rPr>
          <w:rFonts w:ascii="URWTypewriterTMed" w:hAnsi="URWTypewriterTMed"/>
        </w:rPr>
        <w:t>C.</w:t>
      </w:r>
    </w:p>
    <w:p w:rsidR="00A144BF" w:rsidRPr="00A144BF" w:rsidRDefault="00456E19" w:rsidP="00A144BF">
      <w:pPr>
        <w:pStyle w:val="ListParagraph"/>
        <w:numPr>
          <w:ilvl w:val="0"/>
          <w:numId w:val="10"/>
        </w:numPr>
        <w:rPr>
          <w:rFonts w:ascii="URWTypewriterTMed" w:hAnsi="URWTypewriterTMed"/>
        </w:rPr>
      </w:pPr>
      <w:r>
        <w:rPr>
          <w:rFonts w:ascii="URWTypewriterTMed" w:hAnsi="URWTypewriterTMed"/>
        </w:rPr>
        <w:t>From the above graph explain the reason for the regions where graph is parallel to time axis. (temp. constant)</w:t>
      </w:r>
    </w:p>
    <w:p w:rsidR="00A035E0" w:rsidRDefault="005565A0" w:rsidP="002B3EE7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Q3.</w:t>
      </w:r>
      <w:r>
        <w:rPr>
          <w:rFonts w:ascii="URWTypewriterTMed" w:hAnsi="URWTypewriterTMed"/>
        </w:rPr>
        <w:tab/>
      </w:r>
      <w:r w:rsidR="006F5098">
        <w:rPr>
          <w:rFonts w:ascii="URWTypewriterTMed" w:hAnsi="URWTypewriterTMed"/>
        </w:rPr>
        <w:t>Draw the diagram for atleast two devices which function due to electromagnetic induction. Also explain its working.</w:t>
      </w:r>
    </w:p>
    <w:p w:rsidR="002B3EE7" w:rsidRPr="003A0401" w:rsidRDefault="002B3EE7" w:rsidP="003D3766">
      <w:pPr>
        <w:rPr>
          <w:rFonts w:ascii="URWTypewriterTMed" w:hAnsi="URWTypewriterTMed"/>
        </w:rPr>
      </w:pPr>
    </w:p>
    <w:p w:rsidR="00E86425" w:rsidRPr="003A0401" w:rsidRDefault="00E86425" w:rsidP="00E86425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CHEMISTRY</w:t>
      </w:r>
    </w:p>
    <w:p w:rsidR="006A08B7" w:rsidRPr="00920856" w:rsidRDefault="006A08B7" w:rsidP="006A08B7">
      <w:pPr>
        <w:pStyle w:val="ListParagraph"/>
        <w:numPr>
          <w:ilvl w:val="0"/>
          <w:numId w:val="16"/>
        </w:numPr>
        <w:rPr>
          <w:rFonts w:ascii="URWTypewriterTMed" w:hAnsi="URWTypewriterTMed"/>
          <w:sz w:val="24"/>
          <w:szCs w:val="24"/>
        </w:rPr>
      </w:pPr>
      <w:r w:rsidRPr="00920856">
        <w:rPr>
          <w:rFonts w:ascii="URWTypewriterTMed" w:hAnsi="URWTypewriterTMed"/>
          <w:sz w:val="24"/>
          <w:szCs w:val="24"/>
        </w:rPr>
        <w:t xml:space="preserve">Write the name and chemical formulae of any five salts which we are using in our daily life. Write their physical properties and uses also.                                       </w:t>
      </w:r>
    </w:p>
    <w:p w:rsidR="006A08B7" w:rsidRPr="00920856" w:rsidRDefault="006A08B7" w:rsidP="006A08B7">
      <w:pPr>
        <w:pStyle w:val="ListParagraph"/>
        <w:numPr>
          <w:ilvl w:val="0"/>
          <w:numId w:val="16"/>
        </w:numPr>
        <w:rPr>
          <w:rFonts w:ascii="URWTypewriterTMed" w:hAnsi="URWTypewriterTMed"/>
          <w:sz w:val="24"/>
          <w:szCs w:val="24"/>
        </w:rPr>
      </w:pPr>
      <w:r w:rsidRPr="00920856">
        <w:rPr>
          <w:rFonts w:ascii="URWTypewriterTMed" w:hAnsi="URWTypewriterTMed"/>
          <w:sz w:val="24"/>
          <w:szCs w:val="24"/>
        </w:rPr>
        <w:t xml:space="preserve">Select any five metals of your choice and write the name of their five compounds with their chemical formulae.                                                                                   </w:t>
      </w:r>
    </w:p>
    <w:p w:rsidR="006A08B7" w:rsidRPr="00920856" w:rsidRDefault="006A08B7" w:rsidP="006A08B7">
      <w:pPr>
        <w:pStyle w:val="ListParagraph"/>
        <w:numPr>
          <w:ilvl w:val="0"/>
          <w:numId w:val="16"/>
        </w:numPr>
        <w:rPr>
          <w:rFonts w:ascii="URWTypewriterTMed" w:hAnsi="URWTypewriterTMed"/>
          <w:sz w:val="24"/>
          <w:szCs w:val="24"/>
        </w:rPr>
      </w:pPr>
      <w:r w:rsidRPr="00920856">
        <w:rPr>
          <w:rFonts w:ascii="URWTypewriterTMed" w:hAnsi="URWTypewriterTMed"/>
          <w:sz w:val="24"/>
          <w:szCs w:val="24"/>
        </w:rPr>
        <w:t xml:space="preserve"> Get information from various sources and make a flow chart to show all the steps of the metallurgy of metal Iron(Fe).                                                                               </w:t>
      </w:r>
    </w:p>
    <w:p w:rsidR="004D3AB3" w:rsidRPr="00920856" w:rsidRDefault="006A08B7" w:rsidP="006A08B7">
      <w:pPr>
        <w:pStyle w:val="ListParagraph"/>
        <w:numPr>
          <w:ilvl w:val="0"/>
          <w:numId w:val="16"/>
        </w:numPr>
        <w:rPr>
          <w:rFonts w:ascii="URWTypewriterTMed" w:hAnsi="URWTypewriterTMed"/>
          <w:b/>
          <w:sz w:val="24"/>
          <w:szCs w:val="24"/>
          <w:u w:val="single"/>
        </w:rPr>
      </w:pPr>
      <w:r w:rsidRPr="00920856">
        <w:rPr>
          <w:rFonts w:ascii="URWTypewriterTMed" w:hAnsi="URWTypewriterTMed"/>
          <w:sz w:val="24"/>
          <w:szCs w:val="24"/>
        </w:rPr>
        <w:t xml:space="preserve">Write any ten compounds of carbon with their chemical formulae and write their uses also.                                                                                                                        </w:t>
      </w:r>
    </w:p>
    <w:p w:rsidR="00E86425" w:rsidRPr="003A0401" w:rsidRDefault="00E86425" w:rsidP="00E86425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BIOLOGY</w:t>
      </w:r>
    </w:p>
    <w:p w:rsidR="00307E2C" w:rsidRDefault="0045475D" w:rsidP="003D5A8A">
      <w:pPr>
        <w:rPr>
          <w:rFonts w:ascii="URWTypewriterTMed" w:hAnsi="URWTypewriterTMed"/>
        </w:rPr>
      </w:pPr>
      <w:r>
        <w:rPr>
          <w:rFonts w:ascii="URWTypewriterTMed" w:hAnsi="URWTypewriterTMed"/>
        </w:rPr>
        <w:t xml:space="preserve">Note: </w:t>
      </w:r>
      <w:r w:rsidR="008C58A5">
        <w:rPr>
          <w:rFonts w:ascii="URWTypewriterTMed" w:hAnsi="URWTypewriterTMed"/>
        </w:rPr>
        <w:tab/>
        <w:t>1.</w:t>
      </w:r>
      <w:r w:rsidR="008C58A5">
        <w:rPr>
          <w:rFonts w:ascii="URWTypewriterTMed" w:hAnsi="URWTypewriterTMed"/>
        </w:rPr>
        <w:tab/>
      </w:r>
      <w:r>
        <w:rPr>
          <w:rFonts w:ascii="URWTypewriterTMed" w:hAnsi="URWTypewriterTMed"/>
        </w:rPr>
        <w:t>Attempt any two questions.</w:t>
      </w:r>
    </w:p>
    <w:p w:rsidR="008C58A5" w:rsidRDefault="008C58A5" w:rsidP="003D5A8A">
      <w:pPr>
        <w:rPr>
          <w:rFonts w:ascii="URWTypewriterTMed" w:hAnsi="URWTypewriterTMed"/>
        </w:rPr>
      </w:pPr>
      <w:r>
        <w:rPr>
          <w:rFonts w:ascii="URWTypewriterTMed" w:hAnsi="URWTypewriterTMed"/>
        </w:rPr>
        <w:tab/>
        <w:t>2.</w:t>
      </w:r>
      <w:r>
        <w:rPr>
          <w:rFonts w:ascii="URWTypewriterTMed" w:hAnsi="URWTypewriterTMed"/>
        </w:rPr>
        <w:tab/>
      </w:r>
      <w:r w:rsidR="00DF2BDC">
        <w:rPr>
          <w:rFonts w:ascii="URWTypewriterTMed" w:hAnsi="URWTypewriterTMed"/>
        </w:rPr>
        <w:t>The written work should be accompanied by a model/ collage.</w:t>
      </w:r>
    </w:p>
    <w:p w:rsidR="008C58A5" w:rsidRPr="00D4524B" w:rsidRDefault="00D4524B" w:rsidP="00D4524B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</w:r>
      <w:r w:rsidR="008C58A5" w:rsidRPr="00D4524B">
        <w:rPr>
          <w:rFonts w:ascii="URWTypewriterTMed" w:hAnsi="URWTypewriterTMed"/>
        </w:rPr>
        <w:t xml:space="preserve">Write </w:t>
      </w:r>
      <w:r w:rsidRPr="00D4524B">
        <w:rPr>
          <w:rFonts w:ascii="URWTypewriterTMed" w:hAnsi="URWTypewriterTMed"/>
        </w:rPr>
        <w:t>down a repor</w:t>
      </w:r>
      <w:r>
        <w:rPr>
          <w:rFonts w:ascii="URWTypewriterTMed" w:hAnsi="URWTypewriterTMed"/>
        </w:rPr>
        <w:t>t</w:t>
      </w:r>
      <w:r w:rsidRPr="00D4524B">
        <w:rPr>
          <w:rFonts w:ascii="URWTypewriterTMed" w:hAnsi="URWTypewriterTMed"/>
        </w:rPr>
        <w:t xml:space="preserve"> on “Project Tiger” in not more than 250 words.</w:t>
      </w:r>
    </w:p>
    <w:p w:rsidR="006D2181" w:rsidRDefault="00D4524B" w:rsidP="00D4524B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</w:r>
      <w:r w:rsidR="0007221D">
        <w:rPr>
          <w:rFonts w:ascii="URWTypewriterTMed" w:hAnsi="URWTypewriterTMed"/>
        </w:rPr>
        <w:t>Give a brief account of a “Nuclear Power Plant” in not more than 200 words.</w:t>
      </w:r>
    </w:p>
    <w:p w:rsidR="00D4524B" w:rsidRPr="00D4524B" w:rsidRDefault="006D2181" w:rsidP="00D4524B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Q3.</w:t>
      </w:r>
      <w:r>
        <w:rPr>
          <w:rFonts w:ascii="URWTypewriterTMed" w:hAnsi="URWTypewriterTMed"/>
        </w:rPr>
        <w:tab/>
      </w:r>
      <w:r w:rsidR="002F6873">
        <w:rPr>
          <w:rFonts w:ascii="URWTypewriterTMed" w:hAnsi="URWTypewriterTMed"/>
        </w:rPr>
        <w:t>Write a short note on ‘Drug Abuse’.</w:t>
      </w:r>
    </w:p>
    <w:p w:rsidR="003D5A8A" w:rsidRPr="003A0401" w:rsidRDefault="003D5A8A" w:rsidP="003D5A8A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lastRenderedPageBreak/>
        <w:t>HISTORY</w:t>
      </w:r>
    </w:p>
    <w:p w:rsidR="00F436A8" w:rsidRDefault="00EC7293" w:rsidP="004552F6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  <w:t xml:space="preserve">The UNESCO has declared </w:t>
      </w:r>
      <w:r w:rsidR="0002415C">
        <w:rPr>
          <w:rFonts w:ascii="URWTypewriterTMed" w:hAnsi="URWTypewriterTMed"/>
        </w:rPr>
        <w:t>over 600 cultural and natural heritage sites as ‘World Heritage Sites’</w:t>
      </w:r>
      <w:r w:rsidR="0049763F">
        <w:rPr>
          <w:rFonts w:ascii="URWTypewriterTMed" w:hAnsi="URWTypewriterTMed"/>
        </w:rPr>
        <w:t>. Twenty ei</w:t>
      </w:r>
      <w:r w:rsidR="0002415C">
        <w:rPr>
          <w:rFonts w:ascii="URWTypewriterTMed" w:hAnsi="URWTypewriterTMed"/>
        </w:rPr>
        <w:t>ght of these</w:t>
      </w:r>
      <w:r w:rsidR="0049763F">
        <w:rPr>
          <w:rFonts w:ascii="URWTypewriterTMed" w:hAnsi="URWTypewriterTMed"/>
        </w:rPr>
        <w:t xml:space="preserve"> sites are in India. Make a list of any 10 of th</w:t>
      </w:r>
      <w:r w:rsidR="004552F6">
        <w:rPr>
          <w:rFonts w:ascii="URWTypewriterTMed" w:hAnsi="URWTypewriterTMed"/>
        </w:rPr>
        <w:t>e</w:t>
      </w:r>
      <w:r w:rsidR="0049763F">
        <w:rPr>
          <w:rFonts w:ascii="URWTypewriterTMed" w:hAnsi="URWTypewriterTMed"/>
        </w:rPr>
        <w:t>se sites in India.</w:t>
      </w:r>
    </w:p>
    <w:p w:rsidR="004552F6" w:rsidRDefault="004552F6" w:rsidP="004552F6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</w:r>
      <w:r w:rsidR="00B17E91">
        <w:rPr>
          <w:rFonts w:ascii="URWTypewriterTMed" w:hAnsi="URWTypewriterTMed"/>
        </w:rPr>
        <w:t>On an outline map of the world, mark the headquarters of all the specialized agencies of the UN.</w:t>
      </w:r>
    </w:p>
    <w:p w:rsidR="00FB53EC" w:rsidRDefault="00FB53EC" w:rsidP="004552F6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Q3.</w:t>
      </w:r>
      <w:r>
        <w:rPr>
          <w:rFonts w:ascii="URWTypewriterTMed" w:hAnsi="URWTypewriterTMed"/>
        </w:rPr>
        <w:tab/>
      </w:r>
      <w:r w:rsidR="00A747B5">
        <w:rPr>
          <w:rFonts w:ascii="URWTypewriterTMed" w:hAnsi="URWTypewriterTMed"/>
        </w:rPr>
        <w:t>Collect data and pictures on SAARC and prepare an album.</w:t>
      </w:r>
    </w:p>
    <w:p w:rsidR="00A747B5" w:rsidRDefault="00A747B5" w:rsidP="004552F6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Q4.</w:t>
      </w:r>
      <w:r>
        <w:rPr>
          <w:rFonts w:ascii="URWTypewriterTMed" w:hAnsi="URWTypewriterTMed"/>
        </w:rPr>
        <w:tab/>
        <w:t>Discuss Indias Contribution</w:t>
      </w:r>
      <w:r w:rsidR="000C7651">
        <w:rPr>
          <w:rFonts w:ascii="URWTypewriterTMed" w:hAnsi="URWTypewriterTMed"/>
        </w:rPr>
        <w:t xml:space="preserve"> to SAARC. How far has SAARC succeeded in </w:t>
      </w:r>
      <w:r w:rsidR="001F5544">
        <w:rPr>
          <w:rFonts w:ascii="URWTypewriterTMed" w:hAnsi="URWTypewriterTMed"/>
        </w:rPr>
        <w:t>achieving its objectives?</w:t>
      </w:r>
    </w:p>
    <w:p w:rsidR="00F436A8" w:rsidRDefault="00F436A8" w:rsidP="003D5A8A">
      <w:pPr>
        <w:rPr>
          <w:rFonts w:ascii="URWTypewriterTMed" w:hAnsi="URWTypewriterTMed"/>
          <w:b/>
          <w:u w:val="single"/>
        </w:rPr>
      </w:pPr>
    </w:p>
    <w:p w:rsidR="003D5A8A" w:rsidRPr="003A0401" w:rsidRDefault="003D5A8A" w:rsidP="003D5A8A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GEOGRAPHY</w:t>
      </w:r>
    </w:p>
    <w:p w:rsidR="0040159F" w:rsidRDefault="004A6FAC" w:rsidP="003D5A8A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  <w:t>Introduction: beginning of the Textile Industry in India.</w:t>
      </w:r>
    </w:p>
    <w:p w:rsidR="004A6FAC" w:rsidRDefault="004A6FAC" w:rsidP="003D5A8A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Q2.</w:t>
      </w:r>
      <w:r>
        <w:rPr>
          <w:rFonts w:ascii="URWTypewriterTMed" w:hAnsi="URWTypewriterTMed"/>
        </w:rPr>
        <w:tab/>
        <w:t>The factors that have favoured the location of the textile industry in Mumbai.</w:t>
      </w:r>
    </w:p>
    <w:p w:rsidR="004A6FAC" w:rsidRDefault="004A6FAC" w:rsidP="003D5A8A">
      <w:pPr>
        <w:rPr>
          <w:rFonts w:ascii="URWTypewriterTMed" w:hAnsi="URWTypewriterTMed"/>
        </w:rPr>
      </w:pPr>
      <w:r>
        <w:rPr>
          <w:rFonts w:ascii="URWTypewriterTMed" w:hAnsi="URWTypewriterTMed"/>
        </w:rPr>
        <w:t>Q3.</w:t>
      </w:r>
      <w:r>
        <w:rPr>
          <w:rFonts w:ascii="URWTypewriterTMed" w:hAnsi="URWTypewriterTMed"/>
        </w:rPr>
        <w:tab/>
        <w:t>The challenges faced by the textile Industry of Mumbai.</w:t>
      </w:r>
    </w:p>
    <w:p w:rsidR="004A6FAC" w:rsidRDefault="004A6FAC" w:rsidP="004A6E5F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Q4.</w:t>
      </w:r>
      <w:r>
        <w:rPr>
          <w:rFonts w:ascii="URWTypewriterTMed" w:hAnsi="URWTypewriterTMed"/>
        </w:rPr>
        <w:tab/>
        <w:t xml:space="preserve">Make a list of the different regions of India </w:t>
      </w:r>
      <w:r w:rsidR="0009739A">
        <w:rPr>
          <w:rFonts w:ascii="URWTypewriterTMed" w:hAnsi="URWTypewriterTMed"/>
        </w:rPr>
        <w:t>which are known for its designs of weaving.</w:t>
      </w:r>
    </w:p>
    <w:p w:rsidR="0009739A" w:rsidRDefault="0009739A" w:rsidP="004A6E5F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Q5.</w:t>
      </w:r>
      <w:r>
        <w:rPr>
          <w:rFonts w:ascii="URWTypewriterTMed" w:hAnsi="URWTypewriterTMed"/>
        </w:rPr>
        <w:tab/>
        <w:t>On an outline map of India, mark Mumbai and five other important cotton textile centres.</w:t>
      </w:r>
    </w:p>
    <w:p w:rsidR="00F436A8" w:rsidRPr="003A0401" w:rsidRDefault="00F436A8" w:rsidP="003D5A8A">
      <w:pPr>
        <w:rPr>
          <w:rFonts w:ascii="URWTypewriterTMed" w:hAnsi="URWTypewriterTMed"/>
          <w:b/>
          <w:u w:val="single"/>
        </w:rPr>
      </w:pPr>
    </w:p>
    <w:p w:rsidR="003D5A8A" w:rsidRPr="003A0401" w:rsidRDefault="003D5A8A" w:rsidP="003D5A8A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>COMPUTER SCIENCE</w:t>
      </w:r>
    </w:p>
    <w:p w:rsidR="00236363" w:rsidRPr="00236363" w:rsidRDefault="00236363" w:rsidP="00236363">
      <w:pPr>
        <w:spacing w:after="120"/>
        <w:rPr>
          <w:rFonts w:ascii="URWTypewriterTMed" w:hAnsi="URWTypewriterTMed"/>
        </w:rPr>
      </w:pPr>
      <w:r w:rsidRPr="00236363">
        <w:rPr>
          <w:rFonts w:ascii="URWTypewriterTMed" w:hAnsi="URWTypewriterTMed"/>
        </w:rPr>
        <w:t xml:space="preserve">Q1. </w:t>
      </w:r>
      <w:r w:rsidR="00CB318A">
        <w:rPr>
          <w:rFonts w:ascii="URWTypewriterTMed" w:hAnsi="URWTypewriterTMed"/>
        </w:rPr>
        <w:tab/>
      </w:r>
      <w:r w:rsidRPr="00236363">
        <w:rPr>
          <w:rFonts w:ascii="URWTypewriterTMed" w:hAnsi="URWTypewriterTMed"/>
        </w:rPr>
        <w:t xml:space="preserve">What is a database and its advantages?                                                     </w:t>
      </w:r>
    </w:p>
    <w:p w:rsidR="00236363" w:rsidRPr="00236363" w:rsidRDefault="00236363" w:rsidP="00236363">
      <w:pPr>
        <w:spacing w:after="120"/>
        <w:rPr>
          <w:rFonts w:ascii="URWTypewriterTMed" w:hAnsi="URWTypewriterTMed"/>
        </w:rPr>
      </w:pPr>
      <w:r w:rsidRPr="00236363">
        <w:rPr>
          <w:rFonts w:ascii="URWTypewriterTMed" w:hAnsi="URWTypewriterTMed"/>
        </w:rPr>
        <w:t>Q</w:t>
      </w:r>
      <w:r w:rsidR="00CB318A">
        <w:rPr>
          <w:rFonts w:ascii="URWTypewriterTMed" w:hAnsi="URWTypewriterTMed"/>
        </w:rPr>
        <w:t>2</w:t>
      </w:r>
      <w:r w:rsidRPr="00236363">
        <w:rPr>
          <w:rFonts w:ascii="URWTypewriterTMed" w:hAnsi="URWTypewriterTMed"/>
        </w:rPr>
        <w:t xml:space="preserve">. </w:t>
      </w:r>
      <w:r w:rsidR="00CB318A">
        <w:rPr>
          <w:rFonts w:ascii="URWTypewriterTMed" w:hAnsi="URWTypewriterTMed"/>
        </w:rPr>
        <w:tab/>
      </w:r>
      <w:r w:rsidRPr="00236363">
        <w:rPr>
          <w:rFonts w:ascii="URWTypewriterTMed" w:hAnsi="URWTypewriterTMed"/>
        </w:rPr>
        <w:t xml:space="preserve">Define data abstraction and encapsulation.                                 </w:t>
      </w:r>
    </w:p>
    <w:p w:rsidR="00236363" w:rsidRPr="00236363" w:rsidRDefault="00CB318A" w:rsidP="00236363">
      <w:pPr>
        <w:spacing w:after="120"/>
        <w:rPr>
          <w:rFonts w:ascii="URWTypewriterTMed" w:hAnsi="URWTypewriterTMed"/>
        </w:rPr>
      </w:pPr>
      <w:r>
        <w:rPr>
          <w:rFonts w:ascii="URWTypewriterTMed" w:hAnsi="URWTypewriterTMed"/>
        </w:rPr>
        <w:t>Q3</w:t>
      </w:r>
      <w:r w:rsidR="00236363" w:rsidRPr="00236363">
        <w:rPr>
          <w:rFonts w:ascii="URWTypewriterTMed" w:hAnsi="URWTypewriterTMed"/>
        </w:rPr>
        <w:t xml:space="preserve">. </w:t>
      </w:r>
      <w:r>
        <w:rPr>
          <w:rFonts w:ascii="URWTypewriterTMed" w:hAnsi="URWTypewriterTMed"/>
        </w:rPr>
        <w:tab/>
      </w:r>
      <w:r w:rsidR="00236363" w:rsidRPr="00236363">
        <w:rPr>
          <w:rFonts w:ascii="URWTypewriterTMed" w:hAnsi="URWTypewriterTMed"/>
        </w:rPr>
        <w:t xml:space="preserve">What is data type? Define primitive and reference datatypes.    </w:t>
      </w:r>
    </w:p>
    <w:p w:rsidR="00236363" w:rsidRPr="00236363" w:rsidRDefault="00236363" w:rsidP="00CB318A">
      <w:pPr>
        <w:spacing w:after="120"/>
        <w:ind w:left="720" w:hanging="720"/>
        <w:rPr>
          <w:rFonts w:ascii="URWTypewriterTMed" w:hAnsi="URWTypewriterTMed"/>
        </w:rPr>
      </w:pPr>
      <w:r w:rsidRPr="00236363">
        <w:rPr>
          <w:rFonts w:ascii="URWTypewriterTMed" w:hAnsi="URWTypewriterTMed"/>
        </w:rPr>
        <w:t>Q</w:t>
      </w:r>
      <w:r w:rsidR="00CB318A">
        <w:rPr>
          <w:rFonts w:ascii="URWTypewriterTMed" w:hAnsi="URWTypewriterTMed"/>
        </w:rPr>
        <w:t>4</w:t>
      </w:r>
      <w:r w:rsidRPr="00236363">
        <w:rPr>
          <w:rFonts w:ascii="URWTypewriterTMed" w:hAnsi="URWTypewriterTMed"/>
        </w:rPr>
        <w:t xml:space="preserve">. </w:t>
      </w:r>
      <w:r w:rsidR="00CB318A">
        <w:rPr>
          <w:rFonts w:ascii="URWTypewriterTMed" w:hAnsi="URWTypewriterTMed"/>
        </w:rPr>
        <w:tab/>
      </w:r>
      <w:r w:rsidRPr="00236363">
        <w:rPr>
          <w:rFonts w:ascii="URWTypewriterTMed" w:hAnsi="URWTypewriterTMed"/>
        </w:rPr>
        <w:t xml:space="preserve">Write a program in Java to calculate the circumference and area of a circle having radius 7.5 cm.   </w:t>
      </w:r>
    </w:p>
    <w:p w:rsidR="00236363" w:rsidRPr="00236363" w:rsidRDefault="00236363" w:rsidP="00236363">
      <w:pPr>
        <w:spacing w:after="120"/>
        <w:jc w:val="center"/>
        <w:rPr>
          <w:rFonts w:ascii="URWTypewriterTMed" w:hAnsi="URWTypewriterTMed"/>
          <w:b/>
        </w:rPr>
      </w:pPr>
      <w:r w:rsidRPr="00236363">
        <w:rPr>
          <w:rFonts w:ascii="URWTypewriterTMed" w:hAnsi="URWTypewriterTMed"/>
          <w:b/>
        </w:rPr>
        <w:t>(Area = 3.14*3.14*radius, circumference= 2*3.14*radius)</w:t>
      </w:r>
    </w:p>
    <w:p w:rsidR="00C10932" w:rsidRDefault="00C10932" w:rsidP="00C10932">
      <w:pPr>
        <w:rPr>
          <w:rFonts w:ascii="URWTypewriterTMed" w:hAnsi="URWTypewriterTMed"/>
        </w:rPr>
      </w:pPr>
    </w:p>
    <w:p w:rsidR="006B18DA" w:rsidRPr="003A0401" w:rsidRDefault="006B18DA" w:rsidP="006B18DA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 xml:space="preserve">GENERAL KNOWLEDGE </w:t>
      </w:r>
    </w:p>
    <w:p w:rsidR="002B61F8" w:rsidRPr="002B61F8" w:rsidRDefault="002B61F8" w:rsidP="002B61F8">
      <w:pPr>
        <w:rPr>
          <w:rFonts w:ascii="URWTypewriterTMed" w:hAnsi="URWTypewriterTMed"/>
        </w:rPr>
      </w:pPr>
      <w:r w:rsidRPr="002B61F8">
        <w:rPr>
          <w:rFonts w:ascii="URWTypewriterTMed" w:hAnsi="URWTypewriterTMed"/>
        </w:rPr>
        <w:t>Q</w:t>
      </w:r>
      <w:r>
        <w:rPr>
          <w:rFonts w:ascii="URWTypewriterTMed" w:hAnsi="URWTypewriterTMed"/>
        </w:rPr>
        <w:t>1.</w:t>
      </w:r>
      <w:r>
        <w:rPr>
          <w:rFonts w:ascii="URWTypewriterTMed" w:hAnsi="URWTypewriterTMed"/>
        </w:rPr>
        <w:tab/>
      </w:r>
      <w:r w:rsidRPr="002B61F8">
        <w:rPr>
          <w:rFonts w:ascii="URWTypewriterTMed" w:hAnsi="URWTypewriterTMed"/>
        </w:rPr>
        <w:t xml:space="preserve"> Answer the following :-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Who has been named as United Nations Goodwill Ambassador for South Asian region?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Saina Nehwal won which championship recently?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Name the city which hosted 9th G20 summit 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Which company has set up worlds tallest hybrid wind generator at Kutch 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Which village in Varanasi has been adopted by PM Narendra Modi as part of Saansad Adarsh  Gram Yojna 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With which civilian award was Dr. Manmohan Singh honoured by Japan ?</w:t>
      </w:r>
    </w:p>
    <w:p w:rsidR="002B61F8" w:rsidRPr="004D0AA9" w:rsidRDefault="002B61F8" w:rsidP="004D0AA9">
      <w:pPr>
        <w:pStyle w:val="ListParagraph"/>
        <w:widowControl w:val="0"/>
        <w:numPr>
          <w:ilvl w:val="0"/>
          <w:numId w:val="19"/>
        </w:numPr>
        <w:tabs>
          <w:tab w:val="left" w:pos="630"/>
          <w:tab w:val="left" w:pos="810"/>
        </w:tabs>
        <w:suppressAutoHyphens/>
        <w:spacing w:after="0" w:line="240" w:lineRule="auto"/>
        <w:rPr>
          <w:rFonts w:ascii="URWTypewriterTMed" w:hAnsi="URWTypewriterTMed"/>
          <w:sz w:val="24"/>
          <w:szCs w:val="24"/>
        </w:rPr>
      </w:pPr>
      <w:r w:rsidRPr="004D0AA9">
        <w:rPr>
          <w:rFonts w:ascii="URWTypewriterTMed" w:hAnsi="URWTypewriterTMed"/>
          <w:sz w:val="24"/>
          <w:szCs w:val="24"/>
        </w:rPr>
        <w:t>Who has been named world's most powerful man for the second consecutive year?</w:t>
      </w:r>
    </w:p>
    <w:p w:rsidR="002B61F8" w:rsidRPr="004D0AA9" w:rsidRDefault="002B61F8" w:rsidP="004D0AA9">
      <w:pPr>
        <w:pStyle w:val="ListParagraph"/>
        <w:widowControl w:val="0"/>
        <w:numPr>
          <w:ilvl w:val="0"/>
          <w:numId w:val="19"/>
        </w:numPr>
        <w:tabs>
          <w:tab w:val="left" w:pos="630"/>
          <w:tab w:val="left" w:pos="900"/>
        </w:tabs>
        <w:suppressAutoHyphens/>
        <w:spacing w:after="0" w:line="240" w:lineRule="auto"/>
        <w:rPr>
          <w:rFonts w:ascii="URWTypewriterTMed" w:hAnsi="URWTypewriterTMed"/>
          <w:sz w:val="24"/>
          <w:szCs w:val="24"/>
        </w:rPr>
      </w:pPr>
      <w:r w:rsidRPr="004D0AA9">
        <w:rPr>
          <w:rFonts w:ascii="URWTypewriterTMed" w:hAnsi="URWTypewriterTMed"/>
          <w:sz w:val="24"/>
          <w:szCs w:val="24"/>
        </w:rPr>
        <w:t>Who is the Defence Minister of India?</w:t>
      </w:r>
    </w:p>
    <w:p w:rsidR="002B61F8" w:rsidRPr="004D0AA9" w:rsidRDefault="004D0AA9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Indian S</w:t>
      </w:r>
      <w:r w:rsidR="002B61F8" w:rsidRPr="004D0AA9">
        <w:rPr>
          <w:rFonts w:ascii="URWTypewriterTMed" w:hAnsi="URWTypewriterTMed"/>
        </w:rPr>
        <w:t>huttler P. V. Sindhu recently successfully defended a title, name it?</w:t>
      </w:r>
    </w:p>
    <w:p w:rsidR="002B61F8" w:rsidRPr="004D0AA9" w:rsidRDefault="002B61F8" w:rsidP="004D0AA9">
      <w:pPr>
        <w:widowControl w:val="0"/>
        <w:numPr>
          <w:ilvl w:val="0"/>
          <w:numId w:val="19"/>
        </w:numPr>
        <w:suppressAutoHyphens/>
        <w:rPr>
          <w:rFonts w:ascii="URWTypewriterTMed" w:hAnsi="URWTypewriterTMed"/>
        </w:rPr>
      </w:pPr>
      <w:r w:rsidRPr="004D0AA9">
        <w:rPr>
          <w:rFonts w:ascii="URWTypewriterTMed" w:hAnsi="URWTypewriterTMed"/>
        </w:rPr>
        <w:t>Recently, Phil Hughes died in an unfortunate incident of bouncer, which hit him. Who was the bowler?</w:t>
      </w:r>
    </w:p>
    <w:p w:rsidR="0016149C" w:rsidRDefault="0016149C" w:rsidP="00156BAB">
      <w:pPr>
        <w:rPr>
          <w:rFonts w:ascii="URWTypewriterTMed" w:hAnsi="URWTypewriterTMed"/>
        </w:rPr>
      </w:pPr>
    </w:p>
    <w:p w:rsidR="00F436A8" w:rsidRPr="003A0401" w:rsidRDefault="00F436A8" w:rsidP="00156BAB">
      <w:pPr>
        <w:rPr>
          <w:rFonts w:ascii="URWTypewriterTMed" w:hAnsi="URWTypewriterTMed"/>
          <w:b/>
          <w:u w:val="single"/>
        </w:rPr>
      </w:pPr>
    </w:p>
    <w:p w:rsidR="00156BAB" w:rsidRPr="003A0401" w:rsidRDefault="00156BAB" w:rsidP="00156BAB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 xml:space="preserve">VALUE EDUCATION </w:t>
      </w:r>
    </w:p>
    <w:p w:rsidR="001E5912" w:rsidRDefault="00685E2C" w:rsidP="009813B8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t>Q1.</w:t>
      </w:r>
      <w:r>
        <w:rPr>
          <w:rFonts w:ascii="URWTypewriterTMed" w:hAnsi="URWTypewriterTMed"/>
        </w:rPr>
        <w:tab/>
        <w:t>Prepare a poster by using important quotes or messages on any one topic:-</w:t>
      </w:r>
    </w:p>
    <w:p w:rsidR="00685E2C" w:rsidRDefault="00685E2C" w:rsidP="00685E2C">
      <w:pPr>
        <w:pStyle w:val="ListParagraph"/>
        <w:numPr>
          <w:ilvl w:val="0"/>
          <w:numId w:val="18"/>
        </w:numPr>
        <w:rPr>
          <w:rFonts w:ascii="URWTypewriterTMed" w:hAnsi="URWTypewriterTMed"/>
        </w:rPr>
      </w:pPr>
      <w:r>
        <w:rPr>
          <w:rFonts w:ascii="URWTypewriterTMed" w:hAnsi="URWTypewriterTMed"/>
        </w:rPr>
        <w:t>Harmful effect of tobacco.</w:t>
      </w:r>
    </w:p>
    <w:p w:rsidR="00685E2C" w:rsidRDefault="00685E2C" w:rsidP="00685E2C">
      <w:pPr>
        <w:pStyle w:val="ListParagraph"/>
        <w:numPr>
          <w:ilvl w:val="0"/>
          <w:numId w:val="18"/>
        </w:numPr>
        <w:rPr>
          <w:rFonts w:ascii="URWTypewriterTMed" w:hAnsi="URWTypewriterTMed"/>
        </w:rPr>
      </w:pPr>
      <w:r>
        <w:rPr>
          <w:rFonts w:ascii="URWTypewriterTMed" w:hAnsi="URWTypewriterTMed"/>
        </w:rPr>
        <w:t>Say no to Polythene bags.</w:t>
      </w:r>
    </w:p>
    <w:p w:rsidR="00685E2C" w:rsidRDefault="00685E2C" w:rsidP="00685E2C">
      <w:pPr>
        <w:pStyle w:val="ListParagraph"/>
        <w:numPr>
          <w:ilvl w:val="0"/>
          <w:numId w:val="18"/>
        </w:numPr>
        <w:rPr>
          <w:rFonts w:ascii="URWTypewriterTMed" w:hAnsi="URWTypewriterTMed"/>
        </w:rPr>
      </w:pPr>
      <w:r>
        <w:rPr>
          <w:rFonts w:ascii="URWTypewriterTMed" w:hAnsi="URWTypewriterTMed"/>
        </w:rPr>
        <w:t>Crime against women.</w:t>
      </w:r>
    </w:p>
    <w:p w:rsidR="00685E2C" w:rsidRDefault="00685E2C" w:rsidP="00685E2C">
      <w:pPr>
        <w:pStyle w:val="ListParagraph"/>
        <w:numPr>
          <w:ilvl w:val="0"/>
          <w:numId w:val="18"/>
        </w:numPr>
        <w:rPr>
          <w:rFonts w:ascii="URWTypewriterTMed" w:hAnsi="URWTypewriterTMed"/>
        </w:rPr>
      </w:pPr>
      <w:r>
        <w:rPr>
          <w:rFonts w:ascii="URWTypewriterTMed" w:hAnsi="URWTypewriterTMed"/>
        </w:rPr>
        <w:t>Save Wildlife, save humanity.</w:t>
      </w:r>
    </w:p>
    <w:p w:rsidR="00261B77" w:rsidRPr="00261B77" w:rsidRDefault="00261B77" w:rsidP="00040F9E">
      <w:pPr>
        <w:ind w:left="720" w:hanging="720"/>
        <w:rPr>
          <w:rFonts w:ascii="URWTypewriterTMed" w:hAnsi="URWTypewriterTMed"/>
        </w:rPr>
      </w:pPr>
      <w:r>
        <w:rPr>
          <w:rFonts w:ascii="URWTypewriterTMed" w:hAnsi="URWTypewriterTMed"/>
        </w:rPr>
        <w:lastRenderedPageBreak/>
        <w:t>Q2.</w:t>
      </w:r>
      <w:r>
        <w:rPr>
          <w:rFonts w:ascii="URWTypewriterTMed" w:hAnsi="URWTypewriterTMed"/>
        </w:rPr>
        <w:tab/>
        <w:t>Write a paragraph on ‘How you helped a needy or a poor person.’ In about 100 – 150 words.</w:t>
      </w:r>
    </w:p>
    <w:p w:rsidR="00F436A8" w:rsidRDefault="00F436A8" w:rsidP="009813B8">
      <w:pPr>
        <w:ind w:left="720" w:hanging="720"/>
        <w:rPr>
          <w:rFonts w:ascii="URWTypewriterTMed" w:hAnsi="URWTypewriterTMed"/>
        </w:rPr>
      </w:pPr>
    </w:p>
    <w:p w:rsidR="002B0AAC" w:rsidRPr="003A0401" w:rsidRDefault="002B0AAC" w:rsidP="006C0C81">
      <w:pPr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ab/>
      </w:r>
    </w:p>
    <w:p w:rsidR="00E04CD2" w:rsidRPr="003A0401" w:rsidRDefault="009B2033" w:rsidP="006A6B6A">
      <w:pPr>
        <w:rPr>
          <w:rFonts w:ascii="URWTypewriterTMed" w:hAnsi="URWTypewriterTMed"/>
          <w:b/>
          <w:u w:val="single"/>
        </w:rPr>
      </w:pPr>
      <w:r w:rsidRPr="003A0401">
        <w:rPr>
          <w:rFonts w:ascii="URWTypewriterTMed" w:hAnsi="URWTypewriterTMed"/>
          <w:b/>
          <w:u w:val="single"/>
        </w:rPr>
        <w:t xml:space="preserve">HINDI </w:t>
      </w:r>
    </w:p>
    <w:p w:rsidR="00F436A8" w:rsidRDefault="00F436A8" w:rsidP="00F436A8">
      <w:pPr>
        <w:tabs>
          <w:tab w:val="left" w:pos="0"/>
          <w:tab w:val="left" w:pos="108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ƒ&amp;</w:t>
      </w:r>
      <w:r>
        <w:rPr>
          <w:rFonts w:ascii="Kruti Dev 010" w:hAnsi="Kruti Dev 010"/>
          <w:sz w:val="32"/>
          <w:szCs w:val="32"/>
        </w:rPr>
        <w:tab/>
        <w:t xml:space="preserve">^^lqHkkxh** dgkuh ds dgkuhdkj dk laf{kIr ifjp; nssrs gq, lqHkkxh ds pfj= dh </w:t>
      </w:r>
      <w:r>
        <w:rPr>
          <w:rFonts w:ascii="Kruti Dev 010" w:hAnsi="Kruti Dev 010"/>
          <w:sz w:val="32"/>
          <w:szCs w:val="32"/>
        </w:rPr>
        <w:tab/>
        <w:t>fo”ks’krkvksa dk o.kZu djsaA</w:t>
      </w:r>
    </w:p>
    <w:p w:rsidR="00F436A8" w:rsidRDefault="00F436A8" w:rsidP="00F436A8">
      <w:pPr>
        <w:tabs>
          <w:tab w:val="left" w:pos="0"/>
          <w:tab w:val="left" w:pos="108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„&amp;</w:t>
      </w:r>
      <w:r>
        <w:rPr>
          <w:rFonts w:ascii="Kruti Dev 010" w:hAnsi="Kruti Dev 010"/>
          <w:sz w:val="32"/>
          <w:szCs w:val="32"/>
        </w:rPr>
        <w:tab/>
        <w:t>fdlus fdlls dgk&amp;</w:t>
      </w:r>
    </w:p>
    <w:p w:rsidR="00F436A8" w:rsidRDefault="00F436A8" w:rsidP="00F436A8">
      <w:pPr>
        <w:tabs>
          <w:tab w:val="left" w:pos="0"/>
          <w:tab w:val="left" w:pos="1080"/>
          <w:tab w:val="left" w:pos="162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  <w:t>^^HkS;k egrks] ?kcM+kvks erA Hkxoku us pkgk rks rqe vPNs gks tkvksxsA</w:t>
      </w:r>
    </w:p>
    <w:p w:rsidR="00F436A8" w:rsidRDefault="00F436A8" w:rsidP="00F436A8">
      <w:pPr>
        <w:tabs>
          <w:tab w:val="left" w:pos="0"/>
          <w:tab w:val="left" w:pos="1080"/>
          <w:tab w:val="left" w:pos="162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  <w:t xml:space="preserve">^^csVh] ?kj ns[kdj [kpZ djksA vc dksbZ dekus okyk ugha cSBk gSA vki gh dqvk¡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[kksnuk vkSj ikuh ihuk gSA</w:t>
      </w:r>
    </w:p>
    <w:p w:rsidR="00F436A8" w:rsidRDefault="00F436A8" w:rsidP="00F436A8">
      <w:pPr>
        <w:tabs>
          <w:tab w:val="left" w:pos="0"/>
          <w:tab w:val="left" w:pos="1080"/>
          <w:tab w:val="left" w:pos="162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¼x½</w:t>
      </w:r>
      <w:r>
        <w:rPr>
          <w:rFonts w:ascii="Kruti Dev 010" w:hAnsi="Kruti Dev 010"/>
          <w:sz w:val="32"/>
          <w:szCs w:val="32"/>
        </w:rPr>
        <w:tab/>
        <w:t>^^vkidks csVh cgqr I;kjh gS] rks mls xys ck¡/kdj jf[k,A eq&gt;ls ugha lgk tkrkA</w:t>
      </w:r>
    </w:p>
    <w:p w:rsidR="00F436A8" w:rsidRDefault="00F436A8" w:rsidP="007848C0">
      <w:pPr>
        <w:tabs>
          <w:tab w:val="left" w:pos="0"/>
          <w:tab w:val="left" w:pos="1080"/>
          <w:tab w:val="left" w:pos="1620"/>
        </w:tabs>
        <w:spacing w:after="120"/>
        <w:ind w:left="1080" w:hanging="108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…&amp;</w:t>
      </w:r>
      <w:r>
        <w:rPr>
          <w:rFonts w:ascii="Kruti Dev 010" w:hAnsi="Kruti Dev 010"/>
          <w:sz w:val="32"/>
          <w:szCs w:val="32"/>
        </w:rPr>
        <w:tab/>
        <w:t xml:space="preserve">vius NksVs HkkbZ dks iz/kkuea=h }kjk pyk, tk jgs ^^LoPNrk vfHk;ku** dk egRo </w:t>
      </w:r>
      <w:r>
        <w:rPr>
          <w:rFonts w:ascii="Kruti Dev 010" w:hAnsi="Kruti Dev 010"/>
          <w:sz w:val="32"/>
          <w:szCs w:val="32"/>
        </w:rPr>
        <w:tab/>
        <w:t>le&gt;krs gq, mls o mlds lkfFk;ksa dks vius eksgYys ls dwM+k&amp;djdV gVkus o lQkbZ esa fgLlsnkjh ds fy, izksRlkfgr djsaA</w:t>
      </w:r>
    </w:p>
    <w:p w:rsidR="00F436A8" w:rsidRDefault="00F436A8" w:rsidP="00F436A8">
      <w:pPr>
        <w:tabs>
          <w:tab w:val="left" w:pos="0"/>
          <w:tab w:val="left" w:pos="1080"/>
          <w:tab w:val="left" w:pos="162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†&amp;</w:t>
      </w:r>
      <w:r>
        <w:rPr>
          <w:rFonts w:ascii="Kruti Dev 010" w:hAnsi="Kruti Dev 010"/>
          <w:sz w:val="32"/>
          <w:szCs w:val="32"/>
        </w:rPr>
        <w:tab/>
        <w:t xml:space="preserve">vius ns”k dks vktknh fnykus okys fdUgha nks “kghnksa ds fp= ds lkFk muds thou </w:t>
      </w:r>
      <w:r>
        <w:rPr>
          <w:rFonts w:ascii="Kruti Dev 010" w:hAnsi="Kruti Dev 010"/>
          <w:sz w:val="32"/>
          <w:szCs w:val="32"/>
        </w:rPr>
        <w:tab/>
        <w:t>ifjp; rFkk R;kx o cfynku dh ppkZ djrs gq, „‡å “kCnksa esa ,d lqanj ys[k fy[ksaA</w:t>
      </w:r>
    </w:p>
    <w:p w:rsidR="00E04CD2" w:rsidRPr="003A0401" w:rsidRDefault="00E04CD2" w:rsidP="00E04CD2">
      <w:pPr>
        <w:tabs>
          <w:tab w:val="left" w:pos="0"/>
          <w:tab w:val="left" w:pos="1080"/>
          <w:tab w:val="left" w:pos="1260"/>
          <w:tab w:val="left" w:pos="1440"/>
          <w:tab w:val="left" w:pos="1620"/>
          <w:tab w:val="left" w:pos="1980"/>
          <w:tab w:val="left" w:pos="4680"/>
          <w:tab w:val="left" w:pos="5220"/>
          <w:tab w:val="left" w:pos="5940"/>
        </w:tabs>
        <w:spacing w:after="60"/>
        <w:jc w:val="both"/>
        <w:rPr>
          <w:rFonts w:ascii="URWTypewriterTMed" w:hAnsi="URWTypewriterTMed"/>
        </w:rPr>
      </w:pPr>
    </w:p>
    <w:p w:rsidR="00E04CD2" w:rsidRPr="003A0401" w:rsidRDefault="00E04CD2" w:rsidP="006A6B6A">
      <w:pPr>
        <w:rPr>
          <w:rFonts w:ascii="URWTypewriterTMed" w:hAnsi="URWTypewriterTMed"/>
          <w:b/>
          <w:u w:val="single"/>
        </w:rPr>
      </w:pPr>
    </w:p>
    <w:p w:rsidR="00E04CD2" w:rsidRPr="00E83C4A" w:rsidRDefault="00C87101" w:rsidP="006A6B6A">
      <w:pPr>
        <w:rPr>
          <w:rFonts w:ascii="URWTypewriterTMed" w:hAnsi="URWTypewriterTMed"/>
          <w:b/>
          <w:u w:val="single"/>
        </w:rPr>
      </w:pPr>
      <w:r w:rsidRPr="00E83C4A">
        <w:rPr>
          <w:rFonts w:ascii="URWTypewriterTMed" w:hAnsi="URWTypewriterTMed"/>
          <w:b/>
          <w:u w:val="single"/>
        </w:rPr>
        <w:t>SANSKRIT</w:t>
      </w:r>
    </w:p>
    <w:p w:rsidR="00F436A8" w:rsidRDefault="00F436A8" w:rsidP="00F436A8">
      <w:pPr>
        <w:tabs>
          <w:tab w:val="left" w:pos="108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 w:rsidRPr="004618F5">
        <w:rPr>
          <w:rFonts w:ascii="Kruti Dev 010" w:hAnsi="Kruti Dev 010"/>
          <w:sz w:val="32"/>
          <w:szCs w:val="32"/>
        </w:rPr>
        <w:t>iz”u ƒ&amp;</w:t>
      </w:r>
      <w:r w:rsidRPr="004618F5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vFkZ fy[kks&amp;</w:t>
      </w:r>
    </w:p>
    <w:p w:rsidR="00F436A8" w:rsidRDefault="00F436A8" w:rsidP="00F436A8">
      <w:pPr>
        <w:tabs>
          <w:tab w:val="left" w:pos="108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vof”k’V ] vkokxeue~ ] fØ;k&amp;dyki ] LosPNkpkjh ] tyflDrk ] uhMe~ ] jf”e% ] </w:t>
      </w:r>
      <w:r>
        <w:rPr>
          <w:rFonts w:ascii="Kruti Dev 010" w:hAnsi="Kruti Dev 010"/>
          <w:sz w:val="32"/>
          <w:szCs w:val="32"/>
        </w:rPr>
        <w:tab/>
        <w:t>lUrfr% ] “kL;&amp;”;keyk ] [kspjA</w:t>
      </w:r>
    </w:p>
    <w:p w:rsidR="00F436A8" w:rsidRDefault="00F436A8" w:rsidP="00F436A8">
      <w:pPr>
        <w:tabs>
          <w:tab w:val="left" w:pos="900"/>
          <w:tab w:val="left" w:pos="108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„&amp;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fgUnh esa vuqokn djks&amp;</w:t>
      </w:r>
    </w:p>
    <w:p w:rsidR="00F436A8" w:rsidRDefault="00F436A8" w:rsidP="00F436A8">
      <w:pPr>
        <w:tabs>
          <w:tab w:val="left" w:pos="108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vga l`’Vs% jpf;rkja oUns &amp; gs izHkks% ekuosH;% ln~cqf)a iz;PNA ekuok% Loj{kkFkZ </w:t>
      </w:r>
      <w:r>
        <w:rPr>
          <w:rFonts w:ascii="Kruti Dev 010" w:hAnsi="Kruti Dev 010"/>
          <w:sz w:val="32"/>
          <w:szCs w:val="32"/>
        </w:rPr>
        <w:tab/>
        <w:t xml:space="preserve">LodY;k.kk; p o`{kk.kka oukuka p laj{k.ka dq;Z%A rs o`{kkjksi.ka dq;Z ;su oupjk% [kspjk% </w:t>
      </w:r>
      <w:r>
        <w:rPr>
          <w:rFonts w:ascii="Kruti Dev 010" w:hAnsi="Kruti Dev 010"/>
          <w:sz w:val="32"/>
          <w:szCs w:val="32"/>
        </w:rPr>
        <w:tab/>
        <w:t xml:space="preserve">fuHkZ;k% ifjJeUrqA “kq)% ok;q% ogrqA nso% o’kZrqA tyflDrk /kjk “kL; &amp; “;keyk </w:t>
      </w:r>
      <w:r>
        <w:rPr>
          <w:rFonts w:ascii="Kruti Dev 010" w:hAnsi="Kruti Dev 010"/>
          <w:sz w:val="32"/>
          <w:szCs w:val="32"/>
        </w:rPr>
        <w:tab/>
        <w:t>HkorqA losZ izkf.ku% lqf[ku% lqjf{krk% p lUrqA</w:t>
      </w:r>
    </w:p>
    <w:p w:rsidR="00F436A8" w:rsidRDefault="00F436A8" w:rsidP="00F436A8">
      <w:pPr>
        <w:tabs>
          <w:tab w:val="left" w:pos="900"/>
          <w:tab w:val="left" w:pos="108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…&amp;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“kCn :i fy[ksa&amp;</w:t>
      </w:r>
      <w:r>
        <w:rPr>
          <w:rFonts w:ascii="Kruti Dev 010" w:hAnsi="Kruti Dev 010"/>
          <w:sz w:val="32"/>
          <w:szCs w:val="32"/>
        </w:rPr>
        <w:tab/>
        <w:t>egr~A</w:t>
      </w:r>
    </w:p>
    <w:p w:rsidR="00F436A8" w:rsidRDefault="00F436A8" w:rsidP="00F436A8">
      <w:pPr>
        <w:tabs>
          <w:tab w:val="left" w:pos="108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†&amp;</w:t>
      </w:r>
      <w:r>
        <w:rPr>
          <w:rFonts w:ascii="Kruti Dev 010" w:hAnsi="Kruti Dev 010"/>
          <w:sz w:val="32"/>
          <w:szCs w:val="32"/>
        </w:rPr>
        <w:tab/>
        <w:t>“kCn :i loZuke ^^vU;** ¼L=hfyax½ fy[ksaA</w:t>
      </w:r>
    </w:p>
    <w:p w:rsidR="00F436A8" w:rsidRDefault="00F436A8" w:rsidP="00F436A8">
      <w:pPr>
        <w:tabs>
          <w:tab w:val="left" w:pos="108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‡&amp;</w:t>
      </w:r>
      <w:r>
        <w:rPr>
          <w:rFonts w:ascii="Kruti Dev 010" w:hAnsi="Kruti Dev 010"/>
          <w:sz w:val="32"/>
          <w:szCs w:val="32"/>
        </w:rPr>
        <w:tab/>
        <w:t>laLd`r esa mÙkj fy[ksa&amp;</w:t>
      </w:r>
    </w:p>
    <w:p w:rsidR="00F436A8" w:rsidRDefault="00F436A8" w:rsidP="00F436A8">
      <w:pPr>
        <w:tabs>
          <w:tab w:val="left" w:pos="1080"/>
          <w:tab w:val="left" w:pos="162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  <w:t>losZ i”ko% if{k.k% fda iky;fUr\</w:t>
      </w:r>
    </w:p>
    <w:p w:rsidR="00F436A8" w:rsidRDefault="00F436A8" w:rsidP="00F436A8">
      <w:pPr>
        <w:tabs>
          <w:tab w:val="left" w:pos="1080"/>
          <w:tab w:val="left" w:pos="162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  <w:t>/kjk dhn`”kh Hkorq\</w:t>
      </w:r>
    </w:p>
    <w:p w:rsidR="00F436A8" w:rsidRDefault="00F436A8" w:rsidP="00F436A8">
      <w:pPr>
        <w:tabs>
          <w:tab w:val="left" w:pos="1080"/>
          <w:tab w:val="left" w:pos="162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ˆ&amp;</w:t>
      </w:r>
      <w:r>
        <w:rPr>
          <w:rFonts w:ascii="Kruti Dev 010" w:hAnsi="Kruti Dev 010"/>
          <w:sz w:val="32"/>
          <w:szCs w:val="32"/>
        </w:rPr>
        <w:tab/>
        <w:t>fjDr LFkku dh iwfrZ djks&amp;</w:t>
      </w:r>
    </w:p>
    <w:p w:rsidR="00F436A8" w:rsidRDefault="00F436A8" w:rsidP="00F436A8">
      <w:pPr>
        <w:tabs>
          <w:tab w:val="left" w:pos="1080"/>
          <w:tab w:val="left" w:pos="162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  <w:t>izkr% v:.kL; j”e;% o`{kk.kka f”k[kjkf.k ---------------------------A</w:t>
      </w:r>
    </w:p>
    <w:p w:rsidR="00F436A8" w:rsidRDefault="00F436A8" w:rsidP="00F436A8">
      <w:pPr>
        <w:tabs>
          <w:tab w:val="left" w:pos="1080"/>
          <w:tab w:val="left" w:pos="1620"/>
          <w:tab w:val="left" w:pos="3240"/>
        </w:tabs>
        <w:spacing w:after="120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  <w:t>if{k.k% ee “kk[kklq ---------------------------------- vjp;u~~A</w:t>
      </w:r>
    </w:p>
    <w:p w:rsidR="006B18DA" w:rsidRPr="003A0401" w:rsidRDefault="006B18DA" w:rsidP="00F436A8">
      <w:pPr>
        <w:rPr>
          <w:rFonts w:ascii="URWTypewriterTMed" w:hAnsi="URWTypewriterTMed"/>
        </w:rPr>
      </w:pPr>
    </w:p>
    <w:p w:rsidR="007F10A4" w:rsidRPr="003A0401" w:rsidRDefault="007F10A4" w:rsidP="007F10A4">
      <w:pPr>
        <w:jc w:val="center"/>
        <w:rPr>
          <w:rFonts w:ascii="URWTypewriterTMed" w:hAnsi="URWTypewriterTMed"/>
        </w:rPr>
      </w:pPr>
      <w:r w:rsidRPr="003A0401">
        <w:rPr>
          <w:rFonts w:ascii="URWTypewriterTMed" w:hAnsi="URWTypewriterTMed"/>
        </w:rPr>
        <w:t>END</w:t>
      </w:r>
    </w:p>
    <w:p w:rsidR="007F10A4" w:rsidRPr="003A0401" w:rsidRDefault="007F10A4" w:rsidP="006A6B6A">
      <w:pPr>
        <w:rPr>
          <w:rFonts w:ascii="URWTypewriterTMed" w:hAnsi="URWTypewriterTMed"/>
          <w:b/>
        </w:rPr>
      </w:pPr>
    </w:p>
    <w:sectPr w:rsidR="007F10A4" w:rsidRPr="003A0401" w:rsidSect="00D858EF">
      <w:footerReference w:type="even" r:id="rId14"/>
      <w:footerReference w:type="default" r:id="rId15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FF" w:rsidRDefault="00313CFF">
      <w:r>
        <w:separator/>
      </w:r>
    </w:p>
  </w:endnote>
  <w:endnote w:type="continuationSeparator" w:id="1">
    <w:p w:rsidR="00313CFF" w:rsidRDefault="0031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RWTypewriterTMe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98" w:rsidRDefault="00014544" w:rsidP="00094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898" w:rsidRDefault="002448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98" w:rsidRDefault="00014544" w:rsidP="00094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8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A4D">
      <w:rPr>
        <w:rStyle w:val="PageNumber"/>
        <w:noProof/>
      </w:rPr>
      <w:t>6</w:t>
    </w:r>
    <w:r>
      <w:rPr>
        <w:rStyle w:val="PageNumber"/>
      </w:rPr>
      <w:fldChar w:fldCharType="end"/>
    </w:r>
  </w:p>
  <w:p w:rsidR="00244898" w:rsidRDefault="00244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FF" w:rsidRDefault="00313CFF">
      <w:r>
        <w:separator/>
      </w:r>
    </w:p>
  </w:footnote>
  <w:footnote w:type="continuationSeparator" w:id="1">
    <w:p w:rsidR="00313CFF" w:rsidRDefault="0031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F1E4D"/>
    <w:multiLevelType w:val="hybridMultilevel"/>
    <w:tmpl w:val="E2E4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5B0"/>
    <w:multiLevelType w:val="hybridMultilevel"/>
    <w:tmpl w:val="A90C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1922"/>
    <w:multiLevelType w:val="hybridMultilevel"/>
    <w:tmpl w:val="E3804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48D4"/>
    <w:multiLevelType w:val="hybridMultilevel"/>
    <w:tmpl w:val="BA82A1D8"/>
    <w:lvl w:ilvl="0" w:tplc="BD0E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3705"/>
    <w:multiLevelType w:val="hybridMultilevel"/>
    <w:tmpl w:val="CC54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60DE"/>
    <w:multiLevelType w:val="hybridMultilevel"/>
    <w:tmpl w:val="6BD08A92"/>
    <w:lvl w:ilvl="0" w:tplc="C58288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68E"/>
    <w:multiLevelType w:val="hybridMultilevel"/>
    <w:tmpl w:val="90A0B2A0"/>
    <w:lvl w:ilvl="0" w:tplc="9EC8E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94F6A"/>
    <w:multiLevelType w:val="hybridMultilevel"/>
    <w:tmpl w:val="FBDA9FDE"/>
    <w:lvl w:ilvl="0" w:tplc="AEEE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A6CDE"/>
    <w:multiLevelType w:val="hybridMultilevel"/>
    <w:tmpl w:val="4320AAA0"/>
    <w:lvl w:ilvl="0" w:tplc="D7C2BF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24394"/>
    <w:multiLevelType w:val="hybridMultilevel"/>
    <w:tmpl w:val="4F1E8C6C"/>
    <w:lvl w:ilvl="0" w:tplc="EAF6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B21321"/>
    <w:multiLevelType w:val="hybridMultilevel"/>
    <w:tmpl w:val="BB3A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3A71"/>
    <w:multiLevelType w:val="hybridMultilevel"/>
    <w:tmpl w:val="1FBCD5B2"/>
    <w:lvl w:ilvl="0" w:tplc="9EC8E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AE2495"/>
    <w:multiLevelType w:val="hybridMultilevel"/>
    <w:tmpl w:val="E6C4697C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D460D3"/>
    <w:multiLevelType w:val="hybridMultilevel"/>
    <w:tmpl w:val="342C0682"/>
    <w:lvl w:ilvl="0" w:tplc="9EC8E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2E37EF"/>
    <w:multiLevelType w:val="hybridMultilevel"/>
    <w:tmpl w:val="281ADC80"/>
    <w:lvl w:ilvl="0" w:tplc="9EC8E1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7F5271"/>
    <w:multiLevelType w:val="hybridMultilevel"/>
    <w:tmpl w:val="1F205A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976212"/>
    <w:multiLevelType w:val="hybridMultilevel"/>
    <w:tmpl w:val="C564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23033"/>
    <w:multiLevelType w:val="hybridMultilevel"/>
    <w:tmpl w:val="1BC0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17"/>
  </w:num>
  <w:num w:numId="16">
    <w:abstractNumId w:val="18"/>
  </w:num>
  <w:num w:numId="17">
    <w:abstractNumId w:val="1"/>
  </w:num>
  <w:num w:numId="18">
    <w:abstractNumId w:val="5"/>
  </w:num>
  <w:num w:numId="1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89C"/>
    <w:rsid w:val="00001639"/>
    <w:rsid w:val="00003747"/>
    <w:rsid w:val="00004B6B"/>
    <w:rsid w:val="00005C0B"/>
    <w:rsid w:val="00006A56"/>
    <w:rsid w:val="000106D7"/>
    <w:rsid w:val="00011020"/>
    <w:rsid w:val="0001129C"/>
    <w:rsid w:val="000137FB"/>
    <w:rsid w:val="00014544"/>
    <w:rsid w:val="000158FB"/>
    <w:rsid w:val="00015B6D"/>
    <w:rsid w:val="00015DD8"/>
    <w:rsid w:val="000161B1"/>
    <w:rsid w:val="00020CFD"/>
    <w:rsid w:val="00022465"/>
    <w:rsid w:val="0002415C"/>
    <w:rsid w:val="000253EB"/>
    <w:rsid w:val="00026B3D"/>
    <w:rsid w:val="00027F5B"/>
    <w:rsid w:val="000301B5"/>
    <w:rsid w:val="00030579"/>
    <w:rsid w:val="00032845"/>
    <w:rsid w:val="000338FA"/>
    <w:rsid w:val="00035CE5"/>
    <w:rsid w:val="00036467"/>
    <w:rsid w:val="000364BB"/>
    <w:rsid w:val="00040665"/>
    <w:rsid w:val="00040F9E"/>
    <w:rsid w:val="00040FCA"/>
    <w:rsid w:val="0004103F"/>
    <w:rsid w:val="00041380"/>
    <w:rsid w:val="0004167C"/>
    <w:rsid w:val="00041D29"/>
    <w:rsid w:val="0004262E"/>
    <w:rsid w:val="00043C52"/>
    <w:rsid w:val="000468CD"/>
    <w:rsid w:val="000510FF"/>
    <w:rsid w:val="00051CEF"/>
    <w:rsid w:val="00053FDC"/>
    <w:rsid w:val="00054270"/>
    <w:rsid w:val="00056A95"/>
    <w:rsid w:val="00060575"/>
    <w:rsid w:val="00061FF4"/>
    <w:rsid w:val="0006653F"/>
    <w:rsid w:val="00070054"/>
    <w:rsid w:val="000720F8"/>
    <w:rsid w:val="0007221D"/>
    <w:rsid w:val="00076F61"/>
    <w:rsid w:val="00077F40"/>
    <w:rsid w:val="000816A7"/>
    <w:rsid w:val="00082BC8"/>
    <w:rsid w:val="0008465C"/>
    <w:rsid w:val="0008474E"/>
    <w:rsid w:val="00087D88"/>
    <w:rsid w:val="00090282"/>
    <w:rsid w:val="00090615"/>
    <w:rsid w:val="00093A70"/>
    <w:rsid w:val="00094BB9"/>
    <w:rsid w:val="000954E9"/>
    <w:rsid w:val="0009739A"/>
    <w:rsid w:val="0009777E"/>
    <w:rsid w:val="000A0FC8"/>
    <w:rsid w:val="000A145D"/>
    <w:rsid w:val="000A18CC"/>
    <w:rsid w:val="000A292E"/>
    <w:rsid w:val="000A2BC1"/>
    <w:rsid w:val="000A5B00"/>
    <w:rsid w:val="000A7592"/>
    <w:rsid w:val="000A7E06"/>
    <w:rsid w:val="000B132B"/>
    <w:rsid w:val="000B51FB"/>
    <w:rsid w:val="000B5931"/>
    <w:rsid w:val="000B6355"/>
    <w:rsid w:val="000B688F"/>
    <w:rsid w:val="000B6C1F"/>
    <w:rsid w:val="000B7170"/>
    <w:rsid w:val="000C0136"/>
    <w:rsid w:val="000C120A"/>
    <w:rsid w:val="000C2140"/>
    <w:rsid w:val="000C2CD6"/>
    <w:rsid w:val="000C4D1F"/>
    <w:rsid w:val="000C5D9C"/>
    <w:rsid w:val="000C698C"/>
    <w:rsid w:val="000C7651"/>
    <w:rsid w:val="000D1C0F"/>
    <w:rsid w:val="000D487B"/>
    <w:rsid w:val="000D4F08"/>
    <w:rsid w:val="000D5CC1"/>
    <w:rsid w:val="000E0995"/>
    <w:rsid w:val="000E13F1"/>
    <w:rsid w:val="000E4747"/>
    <w:rsid w:val="000E4A78"/>
    <w:rsid w:val="000E7C08"/>
    <w:rsid w:val="000F077D"/>
    <w:rsid w:val="000F1626"/>
    <w:rsid w:val="000F2289"/>
    <w:rsid w:val="000F3BD9"/>
    <w:rsid w:val="000F4170"/>
    <w:rsid w:val="000F50D6"/>
    <w:rsid w:val="000F5CAE"/>
    <w:rsid w:val="000F624A"/>
    <w:rsid w:val="00100780"/>
    <w:rsid w:val="00100AEF"/>
    <w:rsid w:val="001013D3"/>
    <w:rsid w:val="00103076"/>
    <w:rsid w:val="001059B7"/>
    <w:rsid w:val="001060A7"/>
    <w:rsid w:val="00112998"/>
    <w:rsid w:val="0012227B"/>
    <w:rsid w:val="00123C70"/>
    <w:rsid w:val="00130025"/>
    <w:rsid w:val="00132FF2"/>
    <w:rsid w:val="001337FF"/>
    <w:rsid w:val="00133B2C"/>
    <w:rsid w:val="0013597B"/>
    <w:rsid w:val="00137AC7"/>
    <w:rsid w:val="00143C33"/>
    <w:rsid w:val="001503BE"/>
    <w:rsid w:val="001525AB"/>
    <w:rsid w:val="001528E3"/>
    <w:rsid w:val="00156BAB"/>
    <w:rsid w:val="00160A7E"/>
    <w:rsid w:val="0016149C"/>
    <w:rsid w:val="00170162"/>
    <w:rsid w:val="00170EE5"/>
    <w:rsid w:val="001717DB"/>
    <w:rsid w:val="001722E6"/>
    <w:rsid w:val="00172A92"/>
    <w:rsid w:val="00173736"/>
    <w:rsid w:val="001767AA"/>
    <w:rsid w:val="001778DF"/>
    <w:rsid w:val="0018278F"/>
    <w:rsid w:val="00183442"/>
    <w:rsid w:val="001843DA"/>
    <w:rsid w:val="001862AE"/>
    <w:rsid w:val="00193427"/>
    <w:rsid w:val="00194147"/>
    <w:rsid w:val="0019451D"/>
    <w:rsid w:val="00196B70"/>
    <w:rsid w:val="001A2A42"/>
    <w:rsid w:val="001A3D94"/>
    <w:rsid w:val="001A565B"/>
    <w:rsid w:val="001A7F13"/>
    <w:rsid w:val="001B05E1"/>
    <w:rsid w:val="001B6891"/>
    <w:rsid w:val="001B79D1"/>
    <w:rsid w:val="001C055A"/>
    <w:rsid w:val="001C06CA"/>
    <w:rsid w:val="001C1CB6"/>
    <w:rsid w:val="001C4053"/>
    <w:rsid w:val="001C4985"/>
    <w:rsid w:val="001C4DBF"/>
    <w:rsid w:val="001C4E8D"/>
    <w:rsid w:val="001D0BE2"/>
    <w:rsid w:val="001D3E1C"/>
    <w:rsid w:val="001D614B"/>
    <w:rsid w:val="001E390D"/>
    <w:rsid w:val="001E5912"/>
    <w:rsid w:val="001E5EA1"/>
    <w:rsid w:val="001E70A8"/>
    <w:rsid w:val="001E7FC9"/>
    <w:rsid w:val="001F0AA8"/>
    <w:rsid w:val="001F33CA"/>
    <w:rsid w:val="001F3ACD"/>
    <w:rsid w:val="001F3DC3"/>
    <w:rsid w:val="001F5544"/>
    <w:rsid w:val="001F7A9C"/>
    <w:rsid w:val="00202EFE"/>
    <w:rsid w:val="00206847"/>
    <w:rsid w:val="00206C8C"/>
    <w:rsid w:val="00207766"/>
    <w:rsid w:val="002077FE"/>
    <w:rsid w:val="002103FB"/>
    <w:rsid w:val="00210BCC"/>
    <w:rsid w:val="00210EC4"/>
    <w:rsid w:val="00211CAC"/>
    <w:rsid w:val="00216CA3"/>
    <w:rsid w:val="0022465E"/>
    <w:rsid w:val="0023275F"/>
    <w:rsid w:val="00232C2B"/>
    <w:rsid w:val="002355F7"/>
    <w:rsid w:val="0023625D"/>
    <w:rsid w:val="00236363"/>
    <w:rsid w:val="00236E69"/>
    <w:rsid w:val="0024159E"/>
    <w:rsid w:val="00241ED9"/>
    <w:rsid w:val="002421A0"/>
    <w:rsid w:val="00243E08"/>
    <w:rsid w:val="00244898"/>
    <w:rsid w:val="00250522"/>
    <w:rsid w:val="00257360"/>
    <w:rsid w:val="00261B77"/>
    <w:rsid w:val="00263DAF"/>
    <w:rsid w:val="002663A1"/>
    <w:rsid w:val="00266A70"/>
    <w:rsid w:val="00271EB2"/>
    <w:rsid w:val="00272832"/>
    <w:rsid w:val="002733C6"/>
    <w:rsid w:val="00273711"/>
    <w:rsid w:val="002807DB"/>
    <w:rsid w:val="0028190D"/>
    <w:rsid w:val="00282F7F"/>
    <w:rsid w:val="002838D7"/>
    <w:rsid w:val="002866A0"/>
    <w:rsid w:val="00286E9F"/>
    <w:rsid w:val="00287223"/>
    <w:rsid w:val="002917EC"/>
    <w:rsid w:val="002932B1"/>
    <w:rsid w:val="00294E63"/>
    <w:rsid w:val="002952B3"/>
    <w:rsid w:val="00296635"/>
    <w:rsid w:val="002A1759"/>
    <w:rsid w:val="002A57E9"/>
    <w:rsid w:val="002A62AF"/>
    <w:rsid w:val="002A64CE"/>
    <w:rsid w:val="002B0AAC"/>
    <w:rsid w:val="002B1696"/>
    <w:rsid w:val="002B3EE7"/>
    <w:rsid w:val="002B4F64"/>
    <w:rsid w:val="002B589F"/>
    <w:rsid w:val="002B61F8"/>
    <w:rsid w:val="002B7727"/>
    <w:rsid w:val="002C1096"/>
    <w:rsid w:val="002C1C69"/>
    <w:rsid w:val="002C3F72"/>
    <w:rsid w:val="002C4C99"/>
    <w:rsid w:val="002D1C09"/>
    <w:rsid w:val="002D39AF"/>
    <w:rsid w:val="002D6A33"/>
    <w:rsid w:val="002D6D83"/>
    <w:rsid w:val="002E43FD"/>
    <w:rsid w:val="002E6DF8"/>
    <w:rsid w:val="002F3819"/>
    <w:rsid w:val="002F46AA"/>
    <w:rsid w:val="002F6873"/>
    <w:rsid w:val="002F6F54"/>
    <w:rsid w:val="00300167"/>
    <w:rsid w:val="00300FC2"/>
    <w:rsid w:val="00302446"/>
    <w:rsid w:val="00303334"/>
    <w:rsid w:val="003037FD"/>
    <w:rsid w:val="003038AE"/>
    <w:rsid w:val="00306C00"/>
    <w:rsid w:val="00307D67"/>
    <w:rsid w:val="00307E2C"/>
    <w:rsid w:val="003105B6"/>
    <w:rsid w:val="003126F3"/>
    <w:rsid w:val="00312DDD"/>
    <w:rsid w:val="00313008"/>
    <w:rsid w:val="00313CFF"/>
    <w:rsid w:val="003160AB"/>
    <w:rsid w:val="00320D0A"/>
    <w:rsid w:val="0032101F"/>
    <w:rsid w:val="00332623"/>
    <w:rsid w:val="00333CCE"/>
    <w:rsid w:val="0033450A"/>
    <w:rsid w:val="00336220"/>
    <w:rsid w:val="00336A7E"/>
    <w:rsid w:val="00336D46"/>
    <w:rsid w:val="00336DBE"/>
    <w:rsid w:val="00336E86"/>
    <w:rsid w:val="00341065"/>
    <w:rsid w:val="00342331"/>
    <w:rsid w:val="00346049"/>
    <w:rsid w:val="003460F5"/>
    <w:rsid w:val="00346C4E"/>
    <w:rsid w:val="003510EF"/>
    <w:rsid w:val="00354646"/>
    <w:rsid w:val="00361B72"/>
    <w:rsid w:val="00361F36"/>
    <w:rsid w:val="00362082"/>
    <w:rsid w:val="003629FD"/>
    <w:rsid w:val="00367963"/>
    <w:rsid w:val="0037392F"/>
    <w:rsid w:val="00374550"/>
    <w:rsid w:val="003842FD"/>
    <w:rsid w:val="00384A56"/>
    <w:rsid w:val="003853AA"/>
    <w:rsid w:val="003911ED"/>
    <w:rsid w:val="00392CF7"/>
    <w:rsid w:val="003A009C"/>
    <w:rsid w:val="003A0401"/>
    <w:rsid w:val="003A387D"/>
    <w:rsid w:val="003A477E"/>
    <w:rsid w:val="003A7472"/>
    <w:rsid w:val="003A7C45"/>
    <w:rsid w:val="003B01C6"/>
    <w:rsid w:val="003B0392"/>
    <w:rsid w:val="003B1639"/>
    <w:rsid w:val="003B52D3"/>
    <w:rsid w:val="003B6D55"/>
    <w:rsid w:val="003B79B7"/>
    <w:rsid w:val="003C4CEC"/>
    <w:rsid w:val="003D136A"/>
    <w:rsid w:val="003D3766"/>
    <w:rsid w:val="003D5A8A"/>
    <w:rsid w:val="003E05D9"/>
    <w:rsid w:val="003E2E46"/>
    <w:rsid w:val="003E3721"/>
    <w:rsid w:val="003E3AFD"/>
    <w:rsid w:val="003E4D91"/>
    <w:rsid w:val="003E6B4C"/>
    <w:rsid w:val="003F3AB4"/>
    <w:rsid w:val="003F4669"/>
    <w:rsid w:val="003F5287"/>
    <w:rsid w:val="0040159F"/>
    <w:rsid w:val="00410964"/>
    <w:rsid w:val="0041183A"/>
    <w:rsid w:val="00411E05"/>
    <w:rsid w:val="00412940"/>
    <w:rsid w:val="00414B00"/>
    <w:rsid w:val="00415F67"/>
    <w:rsid w:val="004201B5"/>
    <w:rsid w:val="00426017"/>
    <w:rsid w:val="00433815"/>
    <w:rsid w:val="00434676"/>
    <w:rsid w:val="00434A5A"/>
    <w:rsid w:val="004351D8"/>
    <w:rsid w:val="0043608A"/>
    <w:rsid w:val="0043611A"/>
    <w:rsid w:val="0043653F"/>
    <w:rsid w:val="0043772F"/>
    <w:rsid w:val="00442117"/>
    <w:rsid w:val="004425B2"/>
    <w:rsid w:val="00442E75"/>
    <w:rsid w:val="00443CA7"/>
    <w:rsid w:val="00443D66"/>
    <w:rsid w:val="004445F7"/>
    <w:rsid w:val="00446042"/>
    <w:rsid w:val="00446554"/>
    <w:rsid w:val="0045044A"/>
    <w:rsid w:val="004512D5"/>
    <w:rsid w:val="0045475D"/>
    <w:rsid w:val="004552F6"/>
    <w:rsid w:val="004556B5"/>
    <w:rsid w:val="00456E19"/>
    <w:rsid w:val="004576FC"/>
    <w:rsid w:val="00457F66"/>
    <w:rsid w:val="0046271E"/>
    <w:rsid w:val="0046295A"/>
    <w:rsid w:val="00463197"/>
    <w:rsid w:val="00463EE1"/>
    <w:rsid w:val="004845A7"/>
    <w:rsid w:val="00484B9F"/>
    <w:rsid w:val="00485BA2"/>
    <w:rsid w:val="0049370E"/>
    <w:rsid w:val="00493DEE"/>
    <w:rsid w:val="00495392"/>
    <w:rsid w:val="00495689"/>
    <w:rsid w:val="00496C30"/>
    <w:rsid w:val="0049763F"/>
    <w:rsid w:val="004A0AA7"/>
    <w:rsid w:val="004A3A8F"/>
    <w:rsid w:val="004A68AA"/>
    <w:rsid w:val="004A6E5F"/>
    <w:rsid w:val="004A6F14"/>
    <w:rsid w:val="004A6FAC"/>
    <w:rsid w:val="004B3943"/>
    <w:rsid w:val="004B41ED"/>
    <w:rsid w:val="004C09BE"/>
    <w:rsid w:val="004C20A5"/>
    <w:rsid w:val="004C4846"/>
    <w:rsid w:val="004C4C7C"/>
    <w:rsid w:val="004C5AC5"/>
    <w:rsid w:val="004C7E2B"/>
    <w:rsid w:val="004D0AA9"/>
    <w:rsid w:val="004D23AD"/>
    <w:rsid w:val="004D3AB3"/>
    <w:rsid w:val="004D5443"/>
    <w:rsid w:val="004D5548"/>
    <w:rsid w:val="004D5E1C"/>
    <w:rsid w:val="004D66C4"/>
    <w:rsid w:val="004D737F"/>
    <w:rsid w:val="004E1581"/>
    <w:rsid w:val="004E46BD"/>
    <w:rsid w:val="004E543E"/>
    <w:rsid w:val="004E795C"/>
    <w:rsid w:val="004F1C92"/>
    <w:rsid w:val="004F5B8F"/>
    <w:rsid w:val="004F6DF5"/>
    <w:rsid w:val="005038BE"/>
    <w:rsid w:val="005065E8"/>
    <w:rsid w:val="005072B2"/>
    <w:rsid w:val="00507D81"/>
    <w:rsid w:val="00511A42"/>
    <w:rsid w:val="005121B6"/>
    <w:rsid w:val="00512F5A"/>
    <w:rsid w:val="00513B43"/>
    <w:rsid w:val="0051430E"/>
    <w:rsid w:val="00514750"/>
    <w:rsid w:val="00514B31"/>
    <w:rsid w:val="00515A61"/>
    <w:rsid w:val="00521711"/>
    <w:rsid w:val="005243A5"/>
    <w:rsid w:val="00524A4D"/>
    <w:rsid w:val="0052796E"/>
    <w:rsid w:val="00530162"/>
    <w:rsid w:val="00530560"/>
    <w:rsid w:val="00532AD1"/>
    <w:rsid w:val="0053625E"/>
    <w:rsid w:val="00540F14"/>
    <w:rsid w:val="005430C2"/>
    <w:rsid w:val="00551DAB"/>
    <w:rsid w:val="005538BF"/>
    <w:rsid w:val="00554237"/>
    <w:rsid w:val="005545FA"/>
    <w:rsid w:val="005565A0"/>
    <w:rsid w:val="00557CBD"/>
    <w:rsid w:val="00560C0D"/>
    <w:rsid w:val="005662D2"/>
    <w:rsid w:val="0056636B"/>
    <w:rsid w:val="00567803"/>
    <w:rsid w:val="0057071F"/>
    <w:rsid w:val="00570EA5"/>
    <w:rsid w:val="00571EB2"/>
    <w:rsid w:val="00575B89"/>
    <w:rsid w:val="00577C42"/>
    <w:rsid w:val="00582B70"/>
    <w:rsid w:val="00582C0F"/>
    <w:rsid w:val="00587087"/>
    <w:rsid w:val="0059220E"/>
    <w:rsid w:val="00594644"/>
    <w:rsid w:val="00595370"/>
    <w:rsid w:val="00595BCB"/>
    <w:rsid w:val="00596EF9"/>
    <w:rsid w:val="005A0AA5"/>
    <w:rsid w:val="005A14D0"/>
    <w:rsid w:val="005A4721"/>
    <w:rsid w:val="005B35E9"/>
    <w:rsid w:val="005B440C"/>
    <w:rsid w:val="005B47FC"/>
    <w:rsid w:val="005B652C"/>
    <w:rsid w:val="005C1D9C"/>
    <w:rsid w:val="005C417F"/>
    <w:rsid w:val="005D1313"/>
    <w:rsid w:val="005D18E9"/>
    <w:rsid w:val="005D2618"/>
    <w:rsid w:val="005D2A72"/>
    <w:rsid w:val="005D33A2"/>
    <w:rsid w:val="005D434D"/>
    <w:rsid w:val="005D4ED1"/>
    <w:rsid w:val="005D5D7B"/>
    <w:rsid w:val="005E0562"/>
    <w:rsid w:val="005E07E7"/>
    <w:rsid w:val="005E3C8D"/>
    <w:rsid w:val="005E451B"/>
    <w:rsid w:val="005E6C23"/>
    <w:rsid w:val="005F1895"/>
    <w:rsid w:val="005F3282"/>
    <w:rsid w:val="005F4229"/>
    <w:rsid w:val="005F498E"/>
    <w:rsid w:val="0060048C"/>
    <w:rsid w:val="00601CEE"/>
    <w:rsid w:val="00605A61"/>
    <w:rsid w:val="006077A8"/>
    <w:rsid w:val="00612299"/>
    <w:rsid w:val="006147E2"/>
    <w:rsid w:val="006158FB"/>
    <w:rsid w:val="00615D2A"/>
    <w:rsid w:val="00616652"/>
    <w:rsid w:val="00616EB1"/>
    <w:rsid w:val="00617343"/>
    <w:rsid w:val="00617FA6"/>
    <w:rsid w:val="0062339D"/>
    <w:rsid w:val="0062589A"/>
    <w:rsid w:val="00627E9D"/>
    <w:rsid w:val="00630323"/>
    <w:rsid w:val="006313F8"/>
    <w:rsid w:val="00631918"/>
    <w:rsid w:val="00632CCF"/>
    <w:rsid w:val="00633E71"/>
    <w:rsid w:val="00635298"/>
    <w:rsid w:val="00640A3A"/>
    <w:rsid w:val="00641C5F"/>
    <w:rsid w:val="00645E75"/>
    <w:rsid w:val="00650497"/>
    <w:rsid w:val="00650BED"/>
    <w:rsid w:val="00656858"/>
    <w:rsid w:val="00656B21"/>
    <w:rsid w:val="00657D78"/>
    <w:rsid w:val="006614E6"/>
    <w:rsid w:val="00663816"/>
    <w:rsid w:val="00663F0E"/>
    <w:rsid w:val="00664BFA"/>
    <w:rsid w:val="00670657"/>
    <w:rsid w:val="00672163"/>
    <w:rsid w:val="0067348A"/>
    <w:rsid w:val="006736C8"/>
    <w:rsid w:val="00674156"/>
    <w:rsid w:val="00676908"/>
    <w:rsid w:val="0068478C"/>
    <w:rsid w:val="00685073"/>
    <w:rsid w:val="00685E2C"/>
    <w:rsid w:val="00687EFB"/>
    <w:rsid w:val="006910D2"/>
    <w:rsid w:val="0069215C"/>
    <w:rsid w:val="0069281D"/>
    <w:rsid w:val="00692C34"/>
    <w:rsid w:val="006969B3"/>
    <w:rsid w:val="006A08B7"/>
    <w:rsid w:val="006A12E7"/>
    <w:rsid w:val="006A1B5E"/>
    <w:rsid w:val="006A6B6A"/>
    <w:rsid w:val="006B18DA"/>
    <w:rsid w:val="006B2390"/>
    <w:rsid w:val="006B342D"/>
    <w:rsid w:val="006B5387"/>
    <w:rsid w:val="006B6586"/>
    <w:rsid w:val="006B7EC4"/>
    <w:rsid w:val="006C047B"/>
    <w:rsid w:val="006C06A2"/>
    <w:rsid w:val="006C094C"/>
    <w:rsid w:val="006C0C81"/>
    <w:rsid w:val="006C14E1"/>
    <w:rsid w:val="006C36CF"/>
    <w:rsid w:val="006C3F8B"/>
    <w:rsid w:val="006C580F"/>
    <w:rsid w:val="006C6256"/>
    <w:rsid w:val="006C73F8"/>
    <w:rsid w:val="006D2181"/>
    <w:rsid w:val="006D43F0"/>
    <w:rsid w:val="006D77F4"/>
    <w:rsid w:val="006E01A9"/>
    <w:rsid w:val="006E450B"/>
    <w:rsid w:val="006E5930"/>
    <w:rsid w:val="006E59E4"/>
    <w:rsid w:val="006E5AB9"/>
    <w:rsid w:val="006E7320"/>
    <w:rsid w:val="006F36E4"/>
    <w:rsid w:val="006F5098"/>
    <w:rsid w:val="006F7A33"/>
    <w:rsid w:val="00700793"/>
    <w:rsid w:val="007034C9"/>
    <w:rsid w:val="00706254"/>
    <w:rsid w:val="00706610"/>
    <w:rsid w:val="00711C88"/>
    <w:rsid w:val="007121BA"/>
    <w:rsid w:val="00713455"/>
    <w:rsid w:val="00714C05"/>
    <w:rsid w:val="007253FF"/>
    <w:rsid w:val="007263B3"/>
    <w:rsid w:val="00726D8C"/>
    <w:rsid w:val="00726EAF"/>
    <w:rsid w:val="0073366D"/>
    <w:rsid w:val="007449AD"/>
    <w:rsid w:val="0074786C"/>
    <w:rsid w:val="0075300B"/>
    <w:rsid w:val="007556A4"/>
    <w:rsid w:val="00760BC3"/>
    <w:rsid w:val="00761D0F"/>
    <w:rsid w:val="00762E95"/>
    <w:rsid w:val="00764ED1"/>
    <w:rsid w:val="00765DCF"/>
    <w:rsid w:val="00766BAA"/>
    <w:rsid w:val="00766FBB"/>
    <w:rsid w:val="0077206E"/>
    <w:rsid w:val="00773DD3"/>
    <w:rsid w:val="00774397"/>
    <w:rsid w:val="00776B75"/>
    <w:rsid w:val="00777520"/>
    <w:rsid w:val="00780E64"/>
    <w:rsid w:val="00781A33"/>
    <w:rsid w:val="007822CA"/>
    <w:rsid w:val="007830A6"/>
    <w:rsid w:val="007848C0"/>
    <w:rsid w:val="00785E0F"/>
    <w:rsid w:val="00785EB5"/>
    <w:rsid w:val="00790621"/>
    <w:rsid w:val="007906F3"/>
    <w:rsid w:val="00790BDE"/>
    <w:rsid w:val="00792994"/>
    <w:rsid w:val="00792F75"/>
    <w:rsid w:val="007944CA"/>
    <w:rsid w:val="00794824"/>
    <w:rsid w:val="00795814"/>
    <w:rsid w:val="007970BC"/>
    <w:rsid w:val="00797A15"/>
    <w:rsid w:val="007A08F1"/>
    <w:rsid w:val="007A685F"/>
    <w:rsid w:val="007A69E1"/>
    <w:rsid w:val="007A73B5"/>
    <w:rsid w:val="007B4374"/>
    <w:rsid w:val="007B456D"/>
    <w:rsid w:val="007B45E8"/>
    <w:rsid w:val="007B5803"/>
    <w:rsid w:val="007B6C33"/>
    <w:rsid w:val="007C1CF6"/>
    <w:rsid w:val="007C6E94"/>
    <w:rsid w:val="007C6F3A"/>
    <w:rsid w:val="007C715E"/>
    <w:rsid w:val="007D1BE6"/>
    <w:rsid w:val="007D1C99"/>
    <w:rsid w:val="007D4D55"/>
    <w:rsid w:val="007D6CC0"/>
    <w:rsid w:val="007D773B"/>
    <w:rsid w:val="007F10A4"/>
    <w:rsid w:val="007F29B2"/>
    <w:rsid w:val="007F64C7"/>
    <w:rsid w:val="007F6BD3"/>
    <w:rsid w:val="00800284"/>
    <w:rsid w:val="00801AA7"/>
    <w:rsid w:val="008025CC"/>
    <w:rsid w:val="00802EFF"/>
    <w:rsid w:val="00804213"/>
    <w:rsid w:val="0080437E"/>
    <w:rsid w:val="008043CE"/>
    <w:rsid w:val="0080689A"/>
    <w:rsid w:val="00806AA6"/>
    <w:rsid w:val="008126A5"/>
    <w:rsid w:val="008128FD"/>
    <w:rsid w:val="008141DF"/>
    <w:rsid w:val="00822BB6"/>
    <w:rsid w:val="00823700"/>
    <w:rsid w:val="00824E1D"/>
    <w:rsid w:val="00830BA4"/>
    <w:rsid w:val="00830F17"/>
    <w:rsid w:val="0083149B"/>
    <w:rsid w:val="00832220"/>
    <w:rsid w:val="008324D9"/>
    <w:rsid w:val="00832B64"/>
    <w:rsid w:val="00833F24"/>
    <w:rsid w:val="0083446F"/>
    <w:rsid w:val="0083540B"/>
    <w:rsid w:val="00837124"/>
    <w:rsid w:val="00841EDE"/>
    <w:rsid w:val="00842595"/>
    <w:rsid w:val="00843A8B"/>
    <w:rsid w:val="0084453E"/>
    <w:rsid w:val="0084571E"/>
    <w:rsid w:val="00845F1C"/>
    <w:rsid w:val="00846103"/>
    <w:rsid w:val="00855AD2"/>
    <w:rsid w:val="00855D62"/>
    <w:rsid w:val="00857D26"/>
    <w:rsid w:val="0086301F"/>
    <w:rsid w:val="00864C47"/>
    <w:rsid w:val="00864D00"/>
    <w:rsid w:val="0086595F"/>
    <w:rsid w:val="00866F47"/>
    <w:rsid w:val="00876A3E"/>
    <w:rsid w:val="008848C6"/>
    <w:rsid w:val="008859F7"/>
    <w:rsid w:val="00890210"/>
    <w:rsid w:val="008924FF"/>
    <w:rsid w:val="00896AFA"/>
    <w:rsid w:val="00897A52"/>
    <w:rsid w:val="008A1E51"/>
    <w:rsid w:val="008A24F7"/>
    <w:rsid w:val="008A4B38"/>
    <w:rsid w:val="008A5734"/>
    <w:rsid w:val="008A6986"/>
    <w:rsid w:val="008A7AC0"/>
    <w:rsid w:val="008A7F3F"/>
    <w:rsid w:val="008B2FCE"/>
    <w:rsid w:val="008B4D57"/>
    <w:rsid w:val="008B4DF0"/>
    <w:rsid w:val="008B54F6"/>
    <w:rsid w:val="008C072B"/>
    <w:rsid w:val="008C0DF9"/>
    <w:rsid w:val="008C12A0"/>
    <w:rsid w:val="008C3D51"/>
    <w:rsid w:val="008C3F00"/>
    <w:rsid w:val="008C58A5"/>
    <w:rsid w:val="008C7CB1"/>
    <w:rsid w:val="008D103F"/>
    <w:rsid w:val="008D2095"/>
    <w:rsid w:val="008E454F"/>
    <w:rsid w:val="008F050B"/>
    <w:rsid w:val="008F2CDC"/>
    <w:rsid w:val="008F32B9"/>
    <w:rsid w:val="008F4622"/>
    <w:rsid w:val="009028DD"/>
    <w:rsid w:val="00906B93"/>
    <w:rsid w:val="00911962"/>
    <w:rsid w:val="009155DC"/>
    <w:rsid w:val="00920856"/>
    <w:rsid w:val="009214E7"/>
    <w:rsid w:val="00921E92"/>
    <w:rsid w:val="00922DF8"/>
    <w:rsid w:val="00922EB6"/>
    <w:rsid w:val="00927B1D"/>
    <w:rsid w:val="0093317F"/>
    <w:rsid w:val="009371C8"/>
    <w:rsid w:val="0093780B"/>
    <w:rsid w:val="00937BAB"/>
    <w:rsid w:val="00944027"/>
    <w:rsid w:val="009444E6"/>
    <w:rsid w:val="00947FC0"/>
    <w:rsid w:val="0095389C"/>
    <w:rsid w:val="00953F59"/>
    <w:rsid w:val="009555F2"/>
    <w:rsid w:val="00957F3D"/>
    <w:rsid w:val="009629CA"/>
    <w:rsid w:val="009813B8"/>
    <w:rsid w:val="00981B4D"/>
    <w:rsid w:val="00982202"/>
    <w:rsid w:val="00990ABA"/>
    <w:rsid w:val="0099141C"/>
    <w:rsid w:val="009A5200"/>
    <w:rsid w:val="009A5564"/>
    <w:rsid w:val="009A6C7B"/>
    <w:rsid w:val="009B1C53"/>
    <w:rsid w:val="009B1EDA"/>
    <w:rsid w:val="009B2033"/>
    <w:rsid w:val="009B27D1"/>
    <w:rsid w:val="009B5406"/>
    <w:rsid w:val="009B5800"/>
    <w:rsid w:val="009C1A84"/>
    <w:rsid w:val="009C2DC2"/>
    <w:rsid w:val="009C4BFF"/>
    <w:rsid w:val="009C5EC7"/>
    <w:rsid w:val="009C7964"/>
    <w:rsid w:val="009D1E70"/>
    <w:rsid w:val="009D2D51"/>
    <w:rsid w:val="009D460E"/>
    <w:rsid w:val="009D4DBB"/>
    <w:rsid w:val="009D6C3B"/>
    <w:rsid w:val="009E064C"/>
    <w:rsid w:val="009E2B38"/>
    <w:rsid w:val="009E5F39"/>
    <w:rsid w:val="009E79FA"/>
    <w:rsid w:val="009F2065"/>
    <w:rsid w:val="009F5561"/>
    <w:rsid w:val="009F56A5"/>
    <w:rsid w:val="009F5FF5"/>
    <w:rsid w:val="009F6E3D"/>
    <w:rsid w:val="009F7A22"/>
    <w:rsid w:val="00A01B21"/>
    <w:rsid w:val="00A035E0"/>
    <w:rsid w:val="00A04FCC"/>
    <w:rsid w:val="00A05B77"/>
    <w:rsid w:val="00A062E7"/>
    <w:rsid w:val="00A07510"/>
    <w:rsid w:val="00A113BE"/>
    <w:rsid w:val="00A12D48"/>
    <w:rsid w:val="00A12DD6"/>
    <w:rsid w:val="00A138DC"/>
    <w:rsid w:val="00A14181"/>
    <w:rsid w:val="00A144BF"/>
    <w:rsid w:val="00A17B33"/>
    <w:rsid w:val="00A22C33"/>
    <w:rsid w:val="00A23475"/>
    <w:rsid w:val="00A2438A"/>
    <w:rsid w:val="00A24722"/>
    <w:rsid w:val="00A24B85"/>
    <w:rsid w:val="00A3114D"/>
    <w:rsid w:val="00A3441B"/>
    <w:rsid w:val="00A347A2"/>
    <w:rsid w:val="00A34B56"/>
    <w:rsid w:val="00A3527A"/>
    <w:rsid w:val="00A3548E"/>
    <w:rsid w:val="00A35D07"/>
    <w:rsid w:val="00A4563B"/>
    <w:rsid w:val="00A472B1"/>
    <w:rsid w:val="00A53E9F"/>
    <w:rsid w:val="00A61EDE"/>
    <w:rsid w:val="00A62136"/>
    <w:rsid w:val="00A62256"/>
    <w:rsid w:val="00A64B95"/>
    <w:rsid w:val="00A669FA"/>
    <w:rsid w:val="00A7156F"/>
    <w:rsid w:val="00A73445"/>
    <w:rsid w:val="00A747B5"/>
    <w:rsid w:val="00A76530"/>
    <w:rsid w:val="00A86152"/>
    <w:rsid w:val="00A92FC2"/>
    <w:rsid w:val="00A93908"/>
    <w:rsid w:val="00A94E67"/>
    <w:rsid w:val="00A95E6E"/>
    <w:rsid w:val="00A96FAB"/>
    <w:rsid w:val="00AA0052"/>
    <w:rsid w:val="00AA19A2"/>
    <w:rsid w:val="00AA2074"/>
    <w:rsid w:val="00AA3B42"/>
    <w:rsid w:val="00AA4959"/>
    <w:rsid w:val="00AA7322"/>
    <w:rsid w:val="00AB0761"/>
    <w:rsid w:val="00AB1474"/>
    <w:rsid w:val="00AB3469"/>
    <w:rsid w:val="00AB4144"/>
    <w:rsid w:val="00AC2EFD"/>
    <w:rsid w:val="00AC37DF"/>
    <w:rsid w:val="00AC46B2"/>
    <w:rsid w:val="00AC512A"/>
    <w:rsid w:val="00AD199C"/>
    <w:rsid w:val="00AD5325"/>
    <w:rsid w:val="00AD571B"/>
    <w:rsid w:val="00AD6A4F"/>
    <w:rsid w:val="00AF28E9"/>
    <w:rsid w:val="00AF5CD2"/>
    <w:rsid w:val="00B01CFA"/>
    <w:rsid w:val="00B01D29"/>
    <w:rsid w:val="00B02E12"/>
    <w:rsid w:val="00B042ED"/>
    <w:rsid w:val="00B054BB"/>
    <w:rsid w:val="00B05A1B"/>
    <w:rsid w:val="00B05CEB"/>
    <w:rsid w:val="00B05E01"/>
    <w:rsid w:val="00B06A47"/>
    <w:rsid w:val="00B06D77"/>
    <w:rsid w:val="00B07138"/>
    <w:rsid w:val="00B07B60"/>
    <w:rsid w:val="00B10C22"/>
    <w:rsid w:val="00B138AF"/>
    <w:rsid w:val="00B13B18"/>
    <w:rsid w:val="00B14C56"/>
    <w:rsid w:val="00B17E91"/>
    <w:rsid w:val="00B231B1"/>
    <w:rsid w:val="00B23EFB"/>
    <w:rsid w:val="00B267E0"/>
    <w:rsid w:val="00B30D76"/>
    <w:rsid w:val="00B32094"/>
    <w:rsid w:val="00B3344B"/>
    <w:rsid w:val="00B33F42"/>
    <w:rsid w:val="00B36C91"/>
    <w:rsid w:val="00B4427F"/>
    <w:rsid w:val="00B45580"/>
    <w:rsid w:val="00B45DF5"/>
    <w:rsid w:val="00B52A10"/>
    <w:rsid w:val="00B54749"/>
    <w:rsid w:val="00B5490A"/>
    <w:rsid w:val="00B5499B"/>
    <w:rsid w:val="00B55342"/>
    <w:rsid w:val="00B5642B"/>
    <w:rsid w:val="00B57A91"/>
    <w:rsid w:val="00B6116C"/>
    <w:rsid w:val="00B61805"/>
    <w:rsid w:val="00B65D57"/>
    <w:rsid w:val="00B7565C"/>
    <w:rsid w:val="00B80FB3"/>
    <w:rsid w:val="00B817FC"/>
    <w:rsid w:val="00B82E19"/>
    <w:rsid w:val="00B83171"/>
    <w:rsid w:val="00B83ABE"/>
    <w:rsid w:val="00B8456E"/>
    <w:rsid w:val="00B846F6"/>
    <w:rsid w:val="00B84A0C"/>
    <w:rsid w:val="00B84ED1"/>
    <w:rsid w:val="00B86520"/>
    <w:rsid w:val="00B90C47"/>
    <w:rsid w:val="00B927B7"/>
    <w:rsid w:val="00B94686"/>
    <w:rsid w:val="00B94FD3"/>
    <w:rsid w:val="00B956DE"/>
    <w:rsid w:val="00B96741"/>
    <w:rsid w:val="00B97070"/>
    <w:rsid w:val="00B97A7E"/>
    <w:rsid w:val="00B97B58"/>
    <w:rsid w:val="00BA0E55"/>
    <w:rsid w:val="00BA1BFB"/>
    <w:rsid w:val="00BA203E"/>
    <w:rsid w:val="00BA2855"/>
    <w:rsid w:val="00BA4AB1"/>
    <w:rsid w:val="00BA4F57"/>
    <w:rsid w:val="00BA5885"/>
    <w:rsid w:val="00BB0F29"/>
    <w:rsid w:val="00BB1FD6"/>
    <w:rsid w:val="00BB750E"/>
    <w:rsid w:val="00BC062C"/>
    <w:rsid w:val="00BC329F"/>
    <w:rsid w:val="00BC5963"/>
    <w:rsid w:val="00BC5D46"/>
    <w:rsid w:val="00BD291E"/>
    <w:rsid w:val="00BE0082"/>
    <w:rsid w:val="00BE157D"/>
    <w:rsid w:val="00BE23D9"/>
    <w:rsid w:val="00BE7DBF"/>
    <w:rsid w:val="00BF0BA3"/>
    <w:rsid w:val="00BF2C45"/>
    <w:rsid w:val="00BF3512"/>
    <w:rsid w:val="00BF695E"/>
    <w:rsid w:val="00BF6C6E"/>
    <w:rsid w:val="00BF6C8E"/>
    <w:rsid w:val="00BF6E07"/>
    <w:rsid w:val="00C007DD"/>
    <w:rsid w:val="00C01509"/>
    <w:rsid w:val="00C01E5D"/>
    <w:rsid w:val="00C07B6A"/>
    <w:rsid w:val="00C10932"/>
    <w:rsid w:val="00C11FA9"/>
    <w:rsid w:val="00C1337C"/>
    <w:rsid w:val="00C173AB"/>
    <w:rsid w:val="00C2444C"/>
    <w:rsid w:val="00C31B34"/>
    <w:rsid w:val="00C32465"/>
    <w:rsid w:val="00C3260F"/>
    <w:rsid w:val="00C32982"/>
    <w:rsid w:val="00C36C10"/>
    <w:rsid w:val="00C36C5C"/>
    <w:rsid w:val="00C4088C"/>
    <w:rsid w:val="00C457D1"/>
    <w:rsid w:val="00C461D5"/>
    <w:rsid w:val="00C467BB"/>
    <w:rsid w:val="00C5362A"/>
    <w:rsid w:val="00C549AD"/>
    <w:rsid w:val="00C553D6"/>
    <w:rsid w:val="00C5598D"/>
    <w:rsid w:val="00C56967"/>
    <w:rsid w:val="00C578B3"/>
    <w:rsid w:val="00C60C90"/>
    <w:rsid w:val="00C62A22"/>
    <w:rsid w:val="00C66F9D"/>
    <w:rsid w:val="00C70305"/>
    <w:rsid w:val="00C71271"/>
    <w:rsid w:val="00C744AF"/>
    <w:rsid w:val="00C7649C"/>
    <w:rsid w:val="00C8196B"/>
    <w:rsid w:val="00C81B95"/>
    <w:rsid w:val="00C8376A"/>
    <w:rsid w:val="00C83BD0"/>
    <w:rsid w:val="00C843AC"/>
    <w:rsid w:val="00C86A43"/>
    <w:rsid w:val="00C87101"/>
    <w:rsid w:val="00C87ECD"/>
    <w:rsid w:val="00C906E0"/>
    <w:rsid w:val="00C91E9C"/>
    <w:rsid w:val="00C92E46"/>
    <w:rsid w:val="00CA049C"/>
    <w:rsid w:val="00CA200B"/>
    <w:rsid w:val="00CA24AB"/>
    <w:rsid w:val="00CA3494"/>
    <w:rsid w:val="00CA7FE0"/>
    <w:rsid w:val="00CB23D9"/>
    <w:rsid w:val="00CB318A"/>
    <w:rsid w:val="00CB5BF3"/>
    <w:rsid w:val="00CB6364"/>
    <w:rsid w:val="00CC2982"/>
    <w:rsid w:val="00CC5902"/>
    <w:rsid w:val="00CC5CB6"/>
    <w:rsid w:val="00CD1BDE"/>
    <w:rsid w:val="00CE12A1"/>
    <w:rsid w:val="00CE2B8C"/>
    <w:rsid w:val="00CE37CB"/>
    <w:rsid w:val="00CE42AA"/>
    <w:rsid w:val="00CE47C0"/>
    <w:rsid w:val="00CF06A2"/>
    <w:rsid w:val="00CF305E"/>
    <w:rsid w:val="00CF6CF1"/>
    <w:rsid w:val="00D01185"/>
    <w:rsid w:val="00D02717"/>
    <w:rsid w:val="00D02D4C"/>
    <w:rsid w:val="00D05D65"/>
    <w:rsid w:val="00D064FE"/>
    <w:rsid w:val="00D07118"/>
    <w:rsid w:val="00D076E8"/>
    <w:rsid w:val="00D11519"/>
    <w:rsid w:val="00D13AFD"/>
    <w:rsid w:val="00D157F8"/>
    <w:rsid w:val="00D15DED"/>
    <w:rsid w:val="00D20E1B"/>
    <w:rsid w:val="00D2114D"/>
    <w:rsid w:val="00D21B08"/>
    <w:rsid w:val="00D23CC6"/>
    <w:rsid w:val="00D30188"/>
    <w:rsid w:val="00D30301"/>
    <w:rsid w:val="00D318DD"/>
    <w:rsid w:val="00D3659C"/>
    <w:rsid w:val="00D3711A"/>
    <w:rsid w:val="00D43117"/>
    <w:rsid w:val="00D4524B"/>
    <w:rsid w:val="00D45A67"/>
    <w:rsid w:val="00D45B62"/>
    <w:rsid w:val="00D47E10"/>
    <w:rsid w:val="00D50AD3"/>
    <w:rsid w:val="00D5278C"/>
    <w:rsid w:val="00D52BF6"/>
    <w:rsid w:val="00D5390A"/>
    <w:rsid w:val="00D53DC9"/>
    <w:rsid w:val="00D558CB"/>
    <w:rsid w:val="00D55D34"/>
    <w:rsid w:val="00D5755B"/>
    <w:rsid w:val="00D57BB3"/>
    <w:rsid w:val="00D57E7E"/>
    <w:rsid w:val="00D614D5"/>
    <w:rsid w:val="00D62AF9"/>
    <w:rsid w:val="00D66136"/>
    <w:rsid w:val="00D6628B"/>
    <w:rsid w:val="00D7142D"/>
    <w:rsid w:val="00D734A9"/>
    <w:rsid w:val="00D74590"/>
    <w:rsid w:val="00D75103"/>
    <w:rsid w:val="00D76983"/>
    <w:rsid w:val="00D82AB0"/>
    <w:rsid w:val="00D858EF"/>
    <w:rsid w:val="00D865E0"/>
    <w:rsid w:val="00D8781C"/>
    <w:rsid w:val="00D87EFD"/>
    <w:rsid w:val="00D904DB"/>
    <w:rsid w:val="00D90A29"/>
    <w:rsid w:val="00DA02C6"/>
    <w:rsid w:val="00DA105F"/>
    <w:rsid w:val="00DA1385"/>
    <w:rsid w:val="00DA4D5C"/>
    <w:rsid w:val="00DB5718"/>
    <w:rsid w:val="00DB6CA8"/>
    <w:rsid w:val="00DC0D57"/>
    <w:rsid w:val="00DC2217"/>
    <w:rsid w:val="00DC643B"/>
    <w:rsid w:val="00DC6490"/>
    <w:rsid w:val="00DC6F49"/>
    <w:rsid w:val="00DC728F"/>
    <w:rsid w:val="00DD08C3"/>
    <w:rsid w:val="00DD0C11"/>
    <w:rsid w:val="00DD1C98"/>
    <w:rsid w:val="00DD44F4"/>
    <w:rsid w:val="00DD5653"/>
    <w:rsid w:val="00DE3602"/>
    <w:rsid w:val="00DE3E19"/>
    <w:rsid w:val="00DE6AE0"/>
    <w:rsid w:val="00DE75C0"/>
    <w:rsid w:val="00DF2BDC"/>
    <w:rsid w:val="00DF30AB"/>
    <w:rsid w:val="00DF33CB"/>
    <w:rsid w:val="00DF4B56"/>
    <w:rsid w:val="00DF66D2"/>
    <w:rsid w:val="00E001C2"/>
    <w:rsid w:val="00E00BF2"/>
    <w:rsid w:val="00E028C6"/>
    <w:rsid w:val="00E04CD2"/>
    <w:rsid w:val="00E056E3"/>
    <w:rsid w:val="00E10A4A"/>
    <w:rsid w:val="00E138EB"/>
    <w:rsid w:val="00E143AF"/>
    <w:rsid w:val="00E21CAC"/>
    <w:rsid w:val="00E21F11"/>
    <w:rsid w:val="00E22F54"/>
    <w:rsid w:val="00E24546"/>
    <w:rsid w:val="00E25074"/>
    <w:rsid w:val="00E30DED"/>
    <w:rsid w:val="00E31663"/>
    <w:rsid w:val="00E31AC5"/>
    <w:rsid w:val="00E32379"/>
    <w:rsid w:val="00E32A4D"/>
    <w:rsid w:val="00E33912"/>
    <w:rsid w:val="00E34866"/>
    <w:rsid w:val="00E364BE"/>
    <w:rsid w:val="00E375B5"/>
    <w:rsid w:val="00E37BBF"/>
    <w:rsid w:val="00E37C9E"/>
    <w:rsid w:val="00E414FD"/>
    <w:rsid w:val="00E4459D"/>
    <w:rsid w:val="00E44F43"/>
    <w:rsid w:val="00E53B9D"/>
    <w:rsid w:val="00E53D7A"/>
    <w:rsid w:val="00E57E5D"/>
    <w:rsid w:val="00E64137"/>
    <w:rsid w:val="00E64807"/>
    <w:rsid w:val="00E70A9C"/>
    <w:rsid w:val="00E710C0"/>
    <w:rsid w:val="00E74445"/>
    <w:rsid w:val="00E757C6"/>
    <w:rsid w:val="00E77C6E"/>
    <w:rsid w:val="00E81311"/>
    <w:rsid w:val="00E826DD"/>
    <w:rsid w:val="00E83C4A"/>
    <w:rsid w:val="00E849AC"/>
    <w:rsid w:val="00E86425"/>
    <w:rsid w:val="00E877CD"/>
    <w:rsid w:val="00E93C86"/>
    <w:rsid w:val="00E95279"/>
    <w:rsid w:val="00EA1BA5"/>
    <w:rsid w:val="00EA3246"/>
    <w:rsid w:val="00EA3789"/>
    <w:rsid w:val="00EA4AB9"/>
    <w:rsid w:val="00EA53F2"/>
    <w:rsid w:val="00EA7232"/>
    <w:rsid w:val="00EB0026"/>
    <w:rsid w:val="00EB3D4C"/>
    <w:rsid w:val="00EB4987"/>
    <w:rsid w:val="00EB7158"/>
    <w:rsid w:val="00EC69AC"/>
    <w:rsid w:val="00EC7293"/>
    <w:rsid w:val="00ED0558"/>
    <w:rsid w:val="00ED0AB7"/>
    <w:rsid w:val="00ED3891"/>
    <w:rsid w:val="00ED42D3"/>
    <w:rsid w:val="00ED4D67"/>
    <w:rsid w:val="00ED50F1"/>
    <w:rsid w:val="00ED51DD"/>
    <w:rsid w:val="00ED5F59"/>
    <w:rsid w:val="00ED68AC"/>
    <w:rsid w:val="00EE0933"/>
    <w:rsid w:val="00EE0BBB"/>
    <w:rsid w:val="00EE139E"/>
    <w:rsid w:val="00EE160A"/>
    <w:rsid w:val="00EE2702"/>
    <w:rsid w:val="00EE592C"/>
    <w:rsid w:val="00EE60A1"/>
    <w:rsid w:val="00EE6A45"/>
    <w:rsid w:val="00EE71B2"/>
    <w:rsid w:val="00EF0879"/>
    <w:rsid w:val="00EF171A"/>
    <w:rsid w:val="00EF5596"/>
    <w:rsid w:val="00EF5B44"/>
    <w:rsid w:val="00F03C89"/>
    <w:rsid w:val="00F04228"/>
    <w:rsid w:val="00F057C0"/>
    <w:rsid w:val="00F15D98"/>
    <w:rsid w:val="00F165E7"/>
    <w:rsid w:val="00F215DC"/>
    <w:rsid w:val="00F217BB"/>
    <w:rsid w:val="00F224D0"/>
    <w:rsid w:val="00F235FF"/>
    <w:rsid w:val="00F24659"/>
    <w:rsid w:val="00F35379"/>
    <w:rsid w:val="00F359B1"/>
    <w:rsid w:val="00F378A8"/>
    <w:rsid w:val="00F41BAF"/>
    <w:rsid w:val="00F42D3B"/>
    <w:rsid w:val="00F43456"/>
    <w:rsid w:val="00F436A8"/>
    <w:rsid w:val="00F44E54"/>
    <w:rsid w:val="00F455D8"/>
    <w:rsid w:val="00F45703"/>
    <w:rsid w:val="00F47633"/>
    <w:rsid w:val="00F47927"/>
    <w:rsid w:val="00F516A8"/>
    <w:rsid w:val="00F60D07"/>
    <w:rsid w:val="00F627FF"/>
    <w:rsid w:val="00F70179"/>
    <w:rsid w:val="00F72810"/>
    <w:rsid w:val="00F75AA0"/>
    <w:rsid w:val="00F779FC"/>
    <w:rsid w:val="00F8100B"/>
    <w:rsid w:val="00F8227E"/>
    <w:rsid w:val="00F8234A"/>
    <w:rsid w:val="00F8371C"/>
    <w:rsid w:val="00F8377D"/>
    <w:rsid w:val="00F8420E"/>
    <w:rsid w:val="00F85195"/>
    <w:rsid w:val="00F90DBD"/>
    <w:rsid w:val="00F90F3B"/>
    <w:rsid w:val="00F92592"/>
    <w:rsid w:val="00F95505"/>
    <w:rsid w:val="00F96CF1"/>
    <w:rsid w:val="00F97C19"/>
    <w:rsid w:val="00FA02A4"/>
    <w:rsid w:val="00FA1D07"/>
    <w:rsid w:val="00FA54D7"/>
    <w:rsid w:val="00FA59BF"/>
    <w:rsid w:val="00FA6205"/>
    <w:rsid w:val="00FB0204"/>
    <w:rsid w:val="00FB0E52"/>
    <w:rsid w:val="00FB1635"/>
    <w:rsid w:val="00FB4993"/>
    <w:rsid w:val="00FB53EC"/>
    <w:rsid w:val="00FB5B94"/>
    <w:rsid w:val="00FB5C4F"/>
    <w:rsid w:val="00FC36BC"/>
    <w:rsid w:val="00FC3E13"/>
    <w:rsid w:val="00FC713C"/>
    <w:rsid w:val="00FC7CC1"/>
    <w:rsid w:val="00FD594E"/>
    <w:rsid w:val="00FD6467"/>
    <w:rsid w:val="00FE0490"/>
    <w:rsid w:val="00FE0663"/>
    <w:rsid w:val="00FE0BDC"/>
    <w:rsid w:val="00FE3BF0"/>
    <w:rsid w:val="00FE4589"/>
    <w:rsid w:val="00FE4F3D"/>
    <w:rsid w:val="00FE655F"/>
    <w:rsid w:val="00FF267E"/>
    <w:rsid w:val="00FF3A1E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C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510EF"/>
    <w:pPr>
      <w:keepNext/>
      <w:keepLines/>
      <w:tabs>
        <w:tab w:val="left" w:pos="720"/>
      </w:tabs>
      <w:suppressAutoHyphens/>
      <w:spacing w:before="480" w:line="276" w:lineRule="auto"/>
      <w:outlineLvl w:val="0"/>
    </w:pPr>
    <w:rPr>
      <w:rFonts w:ascii="Cambria" w:eastAsia="Droid Sans" w:hAnsi="Cambria" w:cstheme="min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F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F3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ACD"/>
  </w:style>
  <w:style w:type="paragraph" w:styleId="Header">
    <w:name w:val="header"/>
    <w:basedOn w:val="Normal"/>
    <w:rsid w:val="008E454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6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D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A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510EF"/>
    <w:rPr>
      <w:rFonts w:ascii="Cambria" w:eastAsia="Droid Sans" w:hAnsi="Cambria" w:cstheme="minorBidi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AD19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781B-5C22-409F-9404-470E06E1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</vt:lpstr>
    </vt:vector>
  </TitlesOfParts>
  <Company>SJA, Karchana.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</dc:title>
  <dc:subject/>
  <dc:creator>User</dc:creator>
  <cp:keywords/>
  <dc:description/>
  <cp:lastModifiedBy>SJA</cp:lastModifiedBy>
  <cp:revision>83</cp:revision>
  <cp:lastPrinted>2014-12-02T04:39:00Z</cp:lastPrinted>
  <dcterms:created xsi:type="dcterms:W3CDTF">2014-11-27T04:00:00Z</dcterms:created>
  <dcterms:modified xsi:type="dcterms:W3CDTF">2014-12-02T04:39:00Z</dcterms:modified>
</cp:coreProperties>
</file>